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871BD" w14:textId="142ED33A" w:rsidR="006C72FE" w:rsidRPr="007551C8" w:rsidRDefault="006C72FE" w:rsidP="00402E97">
      <w:pPr>
        <w:outlineLvl w:val="0"/>
        <w:rPr>
          <w:rFonts w:ascii="Times New Roman" w:eastAsia="Times New Roman" w:hAnsi="Times New Roman" w:cs="Times New Roman"/>
          <w:b/>
          <w:bCs/>
          <w:color w:val="000000" w:themeColor="text1"/>
          <w:lang w:val="nb-NO" w:eastAsia="nb-NO"/>
        </w:rPr>
      </w:pPr>
      <w:r w:rsidRPr="007551C8">
        <w:rPr>
          <w:rFonts w:ascii="Times New Roman" w:eastAsia="Times New Roman" w:hAnsi="Times New Roman" w:cs="Times New Roman"/>
          <w:b/>
          <w:bCs/>
          <w:color w:val="000000" w:themeColor="text1"/>
          <w:kern w:val="36"/>
          <w:lang w:val="nb-NO" w:eastAsia="nb-NO"/>
        </w:rPr>
        <w:t>Emnespesifikk sensu</w:t>
      </w:r>
      <w:r w:rsidR="002F0F9F" w:rsidRPr="007551C8">
        <w:rPr>
          <w:rFonts w:ascii="Times New Roman" w:eastAsia="Times New Roman" w:hAnsi="Times New Roman" w:cs="Times New Roman"/>
          <w:b/>
          <w:bCs/>
          <w:color w:val="000000" w:themeColor="text1"/>
          <w:kern w:val="36"/>
          <w:lang w:val="nb-NO" w:eastAsia="nb-NO"/>
        </w:rPr>
        <w:t>rguide MEVIT</w:t>
      </w:r>
      <w:r w:rsidR="00D14A42" w:rsidRPr="007551C8">
        <w:rPr>
          <w:rFonts w:ascii="Times New Roman" w:eastAsia="Times New Roman" w:hAnsi="Times New Roman" w:cs="Times New Roman"/>
          <w:b/>
          <w:bCs/>
          <w:color w:val="000000" w:themeColor="text1"/>
          <w:kern w:val="36"/>
          <w:lang w:val="nb-NO" w:eastAsia="nb-NO"/>
        </w:rPr>
        <w:t>101</w:t>
      </w:r>
      <w:r w:rsidR="00402E97" w:rsidRPr="007551C8">
        <w:rPr>
          <w:rFonts w:ascii="Times New Roman" w:eastAsia="Times New Roman" w:hAnsi="Times New Roman" w:cs="Times New Roman"/>
          <w:b/>
          <w:bCs/>
          <w:color w:val="000000" w:themeColor="text1"/>
          <w:kern w:val="36"/>
          <w:lang w:val="nb-NO" w:eastAsia="nb-NO"/>
        </w:rPr>
        <w:t>2</w:t>
      </w:r>
      <w:r w:rsidR="00B80C84" w:rsidRPr="007551C8">
        <w:rPr>
          <w:rFonts w:ascii="Times New Roman" w:eastAsia="Times New Roman" w:hAnsi="Times New Roman" w:cs="Times New Roman"/>
          <w:b/>
          <w:bCs/>
          <w:color w:val="000000" w:themeColor="text1"/>
          <w:kern w:val="36"/>
          <w:lang w:val="nb-NO" w:eastAsia="nb-NO"/>
        </w:rPr>
        <w:t xml:space="preserve"> Medieanalyse: </w:t>
      </w:r>
      <w:r w:rsidR="00402E97" w:rsidRPr="007551C8">
        <w:rPr>
          <w:rFonts w:ascii="Times New Roman" w:eastAsia="Times New Roman" w:hAnsi="Times New Roman" w:cs="Times New Roman"/>
          <w:b/>
          <w:bCs/>
          <w:color w:val="000000" w:themeColor="text1"/>
          <w:kern w:val="36"/>
          <w:lang w:val="nb-NO" w:eastAsia="nb-NO"/>
        </w:rPr>
        <w:t>Stil og estetikk</w:t>
      </w:r>
      <w:r w:rsidR="00B80C84" w:rsidRPr="007551C8">
        <w:rPr>
          <w:rFonts w:ascii="Times New Roman" w:eastAsia="Times New Roman" w:hAnsi="Times New Roman" w:cs="Times New Roman"/>
          <w:b/>
          <w:bCs/>
          <w:color w:val="000000" w:themeColor="text1"/>
          <w:kern w:val="36"/>
          <w:lang w:val="nb-NO" w:eastAsia="nb-NO"/>
        </w:rPr>
        <w:t xml:space="preserve"> </w:t>
      </w:r>
      <w:r w:rsidR="00465B2A" w:rsidRPr="007551C8">
        <w:rPr>
          <w:rFonts w:ascii="Times New Roman" w:eastAsia="Times New Roman" w:hAnsi="Times New Roman" w:cs="Times New Roman"/>
          <w:b/>
          <w:bCs/>
          <w:color w:val="000000" w:themeColor="text1"/>
          <w:kern w:val="36"/>
          <w:lang w:val="nb-NO" w:eastAsia="nb-NO"/>
        </w:rPr>
        <w:t>H202</w:t>
      </w:r>
      <w:r w:rsidR="00346450" w:rsidRPr="007551C8">
        <w:rPr>
          <w:rFonts w:ascii="Times New Roman" w:eastAsia="Times New Roman" w:hAnsi="Times New Roman" w:cs="Times New Roman"/>
          <w:b/>
          <w:bCs/>
          <w:color w:val="000000" w:themeColor="text1"/>
          <w:kern w:val="36"/>
          <w:lang w:val="nb-NO" w:eastAsia="nb-NO"/>
        </w:rPr>
        <w:t>5</w:t>
      </w:r>
    </w:p>
    <w:p w14:paraId="4BA940C3" w14:textId="77777777" w:rsidR="00A46A07" w:rsidRDefault="00A46A07" w:rsidP="00402E97">
      <w:pPr>
        <w:textAlignment w:val="baseline"/>
        <w:outlineLvl w:val="1"/>
        <w:rPr>
          <w:rFonts w:ascii="Times New Roman" w:eastAsia="Times New Roman" w:hAnsi="Times New Roman" w:cs="Times New Roman"/>
          <w:color w:val="000000"/>
          <w:lang w:val="nb-NO" w:eastAsia="nb-NO"/>
        </w:rPr>
      </w:pPr>
    </w:p>
    <w:p w14:paraId="1391B3A8" w14:textId="5DE5959B" w:rsidR="00402E97" w:rsidRPr="00402E97" w:rsidRDefault="00402E97" w:rsidP="00402E97">
      <w:pPr>
        <w:textAlignment w:val="baseline"/>
        <w:outlineLvl w:val="1"/>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Kort om emnet</w:t>
      </w:r>
    </w:p>
    <w:p w14:paraId="53E872C3" w14:textId="77777777" w:rsidR="00A46A07" w:rsidRDefault="00A46A07" w:rsidP="00402E97">
      <w:pPr>
        <w:textAlignment w:val="baseline"/>
        <w:rPr>
          <w:rFonts w:ascii="Times New Roman" w:eastAsia="Times New Roman" w:hAnsi="Times New Roman" w:cs="Times New Roman"/>
          <w:color w:val="000000"/>
          <w:lang w:val="nb-NO" w:eastAsia="nb-NO"/>
        </w:rPr>
      </w:pPr>
    </w:p>
    <w:p w14:paraId="57A5EAE1" w14:textId="3726506F" w:rsidR="00402E97" w:rsidRPr="00402E97" w:rsidRDefault="00402E97" w:rsidP="007B731F">
      <w:pPr>
        <w:jc w:val="both"/>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 xml:space="preserve">Dette er et analyseemne. Studentene skal gjennomføre 4 analyseemner hver på 5 studiepoeng. Analyseemnene ligger etter </w:t>
      </w:r>
      <w:proofErr w:type="spellStart"/>
      <w:r w:rsidRPr="00402E97">
        <w:rPr>
          <w:rFonts w:ascii="Times New Roman" w:eastAsia="Times New Roman" w:hAnsi="Times New Roman" w:cs="Times New Roman"/>
          <w:color w:val="000000"/>
          <w:lang w:val="nb-NO" w:eastAsia="nb-NO"/>
        </w:rPr>
        <w:t>hverander</w:t>
      </w:r>
      <w:proofErr w:type="spellEnd"/>
      <w:r w:rsidRPr="00402E97">
        <w:rPr>
          <w:rFonts w:ascii="Times New Roman" w:eastAsia="Times New Roman" w:hAnsi="Times New Roman" w:cs="Times New Roman"/>
          <w:color w:val="000000"/>
          <w:lang w:val="nb-NO" w:eastAsia="nb-NO"/>
        </w:rPr>
        <w:t xml:space="preserve"> i første og tredje semester.</w:t>
      </w:r>
    </w:p>
    <w:p w14:paraId="01EF1F97" w14:textId="77777777" w:rsidR="007B731F" w:rsidRDefault="007B731F" w:rsidP="00402E97">
      <w:pPr>
        <w:textAlignment w:val="baseline"/>
        <w:rPr>
          <w:rFonts w:ascii="Times New Roman" w:eastAsia="Times New Roman" w:hAnsi="Times New Roman" w:cs="Times New Roman"/>
          <w:color w:val="000000"/>
          <w:lang w:val="nb-NO" w:eastAsia="nb-NO"/>
        </w:rPr>
      </w:pPr>
    </w:p>
    <w:p w14:paraId="13309215" w14:textId="362D464F" w:rsidR="00402E97" w:rsidRPr="00402E97" w:rsidRDefault="00402E97" w:rsidP="007B731F">
      <w:pPr>
        <w:jc w:val="both"/>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Film, tv, spill, sosiale og andre medier kan betraktes som estetiske uttrykk i møtet mellom medieprodusenter og mediepublikum. Emnet </w:t>
      </w:r>
      <w:r w:rsidRPr="00402E97">
        <w:rPr>
          <w:rFonts w:ascii="Times New Roman" w:eastAsia="Times New Roman" w:hAnsi="Times New Roman" w:cs="Times New Roman"/>
          <w:i/>
          <w:iCs/>
          <w:color w:val="000000"/>
          <w:bdr w:val="none" w:sz="0" w:space="0" w:color="auto" w:frame="1"/>
          <w:lang w:val="nb-NO" w:eastAsia="nb-NO"/>
        </w:rPr>
        <w:t>Medieanalyse: Stil og estetikk</w:t>
      </w:r>
      <w:r w:rsidRPr="00402E97">
        <w:rPr>
          <w:rFonts w:ascii="Times New Roman" w:eastAsia="Times New Roman" w:hAnsi="Times New Roman" w:cs="Times New Roman"/>
          <w:color w:val="000000"/>
          <w:lang w:val="nb-NO" w:eastAsia="nb-NO"/>
        </w:rPr>
        <w:t> </w:t>
      </w:r>
      <w:proofErr w:type="gramStart"/>
      <w:r w:rsidRPr="00402E97">
        <w:rPr>
          <w:rFonts w:ascii="Times New Roman" w:eastAsia="Times New Roman" w:hAnsi="Times New Roman" w:cs="Times New Roman"/>
          <w:color w:val="000000"/>
          <w:lang w:val="nb-NO" w:eastAsia="nb-NO"/>
        </w:rPr>
        <w:t>fokuserer</w:t>
      </w:r>
      <w:proofErr w:type="gramEnd"/>
      <w:r w:rsidRPr="00402E97">
        <w:rPr>
          <w:rFonts w:ascii="Times New Roman" w:eastAsia="Times New Roman" w:hAnsi="Times New Roman" w:cs="Times New Roman"/>
          <w:color w:val="000000"/>
          <w:lang w:val="nb-NO" w:eastAsia="nb-NO"/>
        </w:rPr>
        <w:t xml:space="preserve"> på audiovisuell stil og medieestetiske virkemidler. Studentene vil lære hvordan forskjellige virkemidler kan anvendes i audiovisuelle medieproduksjoner og hvilken funksjon stilistiske virkemidler har i audiovisuell formidling, og hvordan en medieestetisk analyse kan utføres.</w:t>
      </w:r>
    </w:p>
    <w:p w14:paraId="508D2664" w14:textId="77777777" w:rsidR="00550E3B" w:rsidRPr="007551C8" w:rsidRDefault="00550E3B" w:rsidP="00402E97">
      <w:pPr>
        <w:textAlignment w:val="baseline"/>
        <w:outlineLvl w:val="1"/>
        <w:rPr>
          <w:rFonts w:ascii="Times New Roman" w:eastAsia="Times New Roman" w:hAnsi="Times New Roman" w:cs="Times New Roman"/>
          <w:color w:val="000000"/>
          <w:lang w:val="nb-NO" w:eastAsia="nb-NO"/>
        </w:rPr>
      </w:pPr>
    </w:p>
    <w:p w14:paraId="4960E906" w14:textId="2CEE645E" w:rsidR="00402E97" w:rsidRPr="00402E97" w:rsidRDefault="00402E97" w:rsidP="00402E97">
      <w:pPr>
        <w:textAlignment w:val="baseline"/>
        <w:outlineLvl w:val="1"/>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Hva lærer du?</w:t>
      </w:r>
    </w:p>
    <w:p w14:paraId="640E54B4" w14:textId="77777777" w:rsidR="00550E3B" w:rsidRPr="007551C8" w:rsidRDefault="00550E3B" w:rsidP="00402E97">
      <w:pPr>
        <w:textAlignment w:val="baseline"/>
        <w:rPr>
          <w:rFonts w:ascii="Times New Roman" w:eastAsia="Times New Roman" w:hAnsi="Times New Roman" w:cs="Times New Roman"/>
          <w:color w:val="000000"/>
          <w:lang w:val="nb-NO" w:eastAsia="nb-NO"/>
        </w:rPr>
      </w:pPr>
    </w:p>
    <w:p w14:paraId="25D86A44" w14:textId="5206A5AA" w:rsidR="00402E97" w:rsidRPr="00402E97" w:rsidRDefault="00402E97" w:rsidP="00402E97">
      <w:pPr>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Etter fullført emne har kandidaten følgende kunnskaper, ferdigheter og generell kompetanse.</w:t>
      </w:r>
    </w:p>
    <w:p w14:paraId="35F74C7F" w14:textId="77777777" w:rsidR="00550E3B" w:rsidRPr="007551C8" w:rsidRDefault="00550E3B" w:rsidP="00402E97">
      <w:pPr>
        <w:textAlignment w:val="baseline"/>
        <w:rPr>
          <w:rFonts w:ascii="Times New Roman" w:eastAsia="Times New Roman" w:hAnsi="Times New Roman" w:cs="Times New Roman"/>
          <w:color w:val="000000"/>
          <w:lang w:val="nb-NO" w:eastAsia="nb-NO"/>
        </w:rPr>
      </w:pPr>
    </w:p>
    <w:p w14:paraId="7A71796F" w14:textId="14D47774" w:rsidR="00402E97" w:rsidRPr="00402E97" w:rsidRDefault="00402E97" w:rsidP="00402E97">
      <w:pPr>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Kunnskap</w:t>
      </w:r>
    </w:p>
    <w:p w14:paraId="5648BEF1" w14:textId="77777777" w:rsidR="00550E3B" w:rsidRPr="007551C8" w:rsidRDefault="00550E3B" w:rsidP="00402E97">
      <w:pPr>
        <w:textAlignment w:val="baseline"/>
        <w:rPr>
          <w:rFonts w:ascii="Times New Roman" w:eastAsia="Times New Roman" w:hAnsi="Times New Roman" w:cs="Times New Roman"/>
          <w:color w:val="000000"/>
          <w:lang w:val="nb-NO" w:eastAsia="nb-NO"/>
        </w:rPr>
      </w:pPr>
    </w:p>
    <w:p w14:paraId="6E4C8325" w14:textId="6B3E762E" w:rsidR="00402E97" w:rsidRPr="007551C8" w:rsidRDefault="00402E97" w:rsidP="00402E97">
      <w:pPr>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Kandidaten:</w:t>
      </w:r>
    </w:p>
    <w:p w14:paraId="6C33B0E8" w14:textId="77777777" w:rsidR="00550E3B" w:rsidRPr="00402E97" w:rsidRDefault="00550E3B" w:rsidP="00402E97">
      <w:pPr>
        <w:textAlignment w:val="baseline"/>
        <w:rPr>
          <w:rFonts w:ascii="Times New Roman" w:eastAsia="Times New Roman" w:hAnsi="Times New Roman" w:cs="Times New Roman"/>
          <w:color w:val="000000"/>
          <w:lang w:val="nb-NO" w:eastAsia="nb-NO"/>
        </w:rPr>
      </w:pPr>
    </w:p>
    <w:p w14:paraId="08500AF8" w14:textId="77777777" w:rsidR="00402E97" w:rsidRPr="00402E97" w:rsidRDefault="00402E97" w:rsidP="00402E97">
      <w:pPr>
        <w:numPr>
          <w:ilvl w:val="0"/>
          <w:numId w:val="10"/>
        </w:numPr>
        <w:ind w:left="0"/>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har kjennskap til estetiske virkemidler i audiovisuell produksjon og formidling</w:t>
      </w:r>
    </w:p>
    <w:p w14:paraId="01C18E8F" w14:textId="77777777" w:rsidR="00402E97" w:rsidRPr="00402E97" w:rsidRDefault="00402E97" w:rsidP="00402E97">
      <w:pPr>
        <w:numPr>
          <w:ilvl w:val="0"/>
          <w:numId w:val="10"/>
        </w:numPr>
        <w:ind w:left="0"/>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har grunnleggende kunnskaper om kvalitativ metode, inkludert kjennskap til sentrale humanistiske fortolkningstradisjoner innen stil og estetikk</w:t>
      </w:r>
    </w:p>
    <w:p w14:paraId="7986BBD8" w14:textId="77777777" w:rsidR="00402E97" w:rsidRPr="00402E97" w:rsidRDefault="00402E97" w:rsidP="00402E97">
      <w:pPr>
        <w:numPr>
          <w:ilvl w:val="0"/>
          <w:numId w:val="10"/>
        </w:numPr>
        <w:ind w:left="0"/>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har grunnleggende kunnskaper om estetisk teori, stilteori, stilbeskrivelse, stilanalyse og stilfortolkning</w:t>
      </w:r>
    </w:p>
    <w:p w14:paraId="40E13AA4" w14:textId="77777777" w:rsidR="00402E97" w:rsidRPr="00402E97" w:rsidRDefault="00402E97" w:rsidP="00402E97">
      <w:pPr>
        <w:numPr>
          <w:ilvl w:val="0"/>
          <w:numId w:val="10"/>
        </w:numPr>
        <w:ind w:left="0"/>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kan redegjøre for ulike mediesjangre, stilgrep og estetiske virkemidler - i ulike medietekster, eksempelvis filmer, serier, spill og sosiale medier</w:t>
      </w:r>
    </w:p>
    <w:p w14:paraId="76DE6C64" w14:textId="77777777" w:rsidR="00550E3B" w:rsidRPr="007551C8" w:rsidRDefault="00550E3B" w:rsidP="00402E97">
      <w:pPr>
        <w:textAlignment w:val="baseline"/>
        <w:rPr>
          <w:rFonts w:ascii="Times New Roman" w:eastAsia="Times New Roman" w:hAnsi="Times New Roman" w:cs="Times New Roman"/>
          <w:color w:val="000000"/>
          <w:lang w:val="nb-NO" w:eastAsia="nb-NO"/>
        </w:rPr>
      </w:pPr>
    </w:p>
    <w:p w14:paraId="1B938903" w14:textId="3FD20389" w:rsidR="00402E97" w:rsidRPr="00402E97" w:rsidRDefault="00402E97" w:rsidP="00402E97">
      <w:pPr>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Ferdigheter</w:t>
      </w:r>
    </w:p>
    <w:p w14:paraId="0044C8BB" w14:textId="77777777" w:rsidR="00550E3B" w:rsidRPr="007551C8" w:rsidRDefault="00550E3B" w:rsidP="00402E97">
      <w:pPr>
        <w:textAlignment w:val="baseline"/>
        <w:rPr>
          <w:rFonts w:ascii="Times New Roman" w:eastAsia="Times New Roman" w:hAnsi="Times New Roman" w:cs="Times New Roman"/>
          <w:color w:val="000000"/>
          <w:lang w:val="nb-NO" w:eastAsia="nb-NO"/>
        </w:rPr>
      </w:pPr>
    </w:p>
    <w:p w14:paraId="05FBECFE" w14:textId="1616B5AF" w:rsidR="00402E97" w:rsidRPr="007551C8" w:rsidRDefault="00402E97" w:rsidP="00402E97">
      <w:pPr>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Kandidaten:</w:t>
      </w:r>
    </w:p>
    <w:p w14:paraId="36DF0F29" w14:textId="77777777" w:rsidR="00550E3B" w:rsidRPr="00402E97" w:rsidRDefault="00550E3B" w:rsidP="00402E97">
      <w:pPr>
        <w:textAlignment w:val="baseline"/>
        <w:rPr>
          <w:rFonts w:ascii="Times New Roman" w:eastAsia="Times New Roman" w:hAnsi="Times New Roman" w:cs="Times New Roman"/>
          <w:color w:val="000000"/>
          <w:lang w:val="nb-NO" w:eastAsia="nb-NO"/>
        </w:rPr>
      </w:pPr>
    </w:p>
    <w:p w14:paraId="2CBF88E4" w14:textId="77777777" w:rsidR="00402E97" w:rsidRPr="00402E97" w:rsidRDefault="00402E97" w:rsidP="00402E97">
      <w:pPr>
        <w:numPr>
          <w:ilvl w:val="0"/>
          <w:numId w:val="11"/>
        </w:numPr>
        <w:ind w:left="0"/>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kan analysere medieteksters estetiske virkemidler</w:t>
      </w:r>
    </w:p>
    <w:p w14:paraId="4AF36AA5" w14:textId="77777777" w:rsidR="00402E97" w:rsidRPr="00402E97" w:rsidRDefault="00402E97" w:rsidP="00402E97">
      <w:pPr>
        <w:numPr>
          <w:ilvl w:val="0"/>
          <w:numId w:val="11"/>
        </w:numPr>
        <w:ind w:left="0"/>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kan gjennomføre egen stilanalyse - av ulike medietekster, eksempelvis filmer, serier, spill og sosiale medier</w:t>
      </w:r>
    </w:p>
    <w:p w14:paraId="774F1148" w14:textId="77777777" w:rsidR="00402E97" w:rsidRPr="00402E97" w:rsidRDefault="00402E97" w:rsidP="00402E97">
      <w:pPr>
        <w:numPr>
          <w:ilvl w:val="0"/>
          <w:numId w:val="11"/>
        </w:numPr>
        <w:ind w:left="0"/>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kan vurdere akademiske stilanalyser - av ulike medietekster, eksempelvis filmer, serier, spill og sosiale medier</w:t>
      </w:r>
    </w:p>
    <w:p w14:paraId="2F56F317" w14:textId="77777777" w:rsidR="00402E97" w:rsidRPr="00402E97" w:rsidRDefault="00402E97" w:rsidP="00402E97">
      <w:pPr>
        <w:numPr>
          <w:ilvl w:val="0"/>
          <w:numId w:val="11"/>
        </w:numPr>
        <w:ind w:left="0"/>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kan gjennomføre litteratursøk, lese og forstå fagtekster på norsk og engelsk</w:t>
      </w:r>
    </w:p>
    <w:p w14:paraId="346108D8" w14:textId="77777777" w:rsidR="00550E3B" w:rsidRPr="007551C8" w:rsidRDefault="00550E3B" w:rsidP="00402E97">
      <w:pPr>
        <w:textAlignment w:val="baseline"/>
        <w:rPr>
          <w:rFonts w:ascii="Times New Roman" w:eastAsia="Times New Roman" w:hAnsi="Times New Roman" w:cs="Times New Roman"/>
          <w:color w:val="000000"/>
          <w:lang w:val="nb-NO" w:eastAsia="nb-NO"/>
        </w:rPr>
      </w:pPr>
    </w:p>
    <w:p w14:paraId="35B87D77" w14:textId="2655606D" w:rsidR="00402E97" w:rsidRPr="00402E97" w:rsidRDefault="00402E97" w:rsidP="00402E97">
      <w:pPr>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Generell kompetanse</w:t>
      </w:r>
    </w:p>
    <w:p w14:paraId="6ACAF56E" w14:textId="77777777" w:rsidR="00550E3B" w:rsidRPr="007551C8" w:rsidRDefault="00550E3B" w:rsidP="00402E97">
      <w:pPr>
        <w:textAlignment w:val="baseline"/>
        <w:rPr>
          <w:rFonts w:ascii="Times New Roman" w:eastAsia="Times New Roman" w:hAnsi="Times New Roman" w:cs="Times New Roman"/>
          <w:color w:val="000000"/>
          <w:lang w:val="nb-NO" w:eastAsia="nb-NO"/>
        </w:rPr>
      </w:pPr>
    </w:p>
    <w:p w14:paraId="01B21C58" w14:textId="099D18BE" w:rsidR="00402E97" w:rsidRPr="007551C8" w:rsidRDefault="00402E97" w:rsidP="00402E97">
      <w:pPr>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Kandidaten:</w:t>
      </w:r>
    </w:p>
    <w:p w14:paraId="4F7DF0AA" w14:textId="77777777" w:rsidR="00550E3B" w:rsidRPr="00402E97" w:rsidRDefault="00550E3B" w:rsidP="00402E97">
      <w:pPr>
        <w:textAlignment w:val="baseline"/>
        <w:rPr>
          <w:rFonts w:ascii="Times New Roman" w:eastAsia="Times New Roman" w:hAnsi="Times New Roman" w:cs="Times New Roman"/>
          <w:color w:val="000000"/>
          <w:lang w:val="nb-NO" w:eastAsia="nb-NO"/>
        </w:rPr>
      </w:pPr>
    </w:p>
    <w:p w14:paraId="28F614D7" w14:textId="77777777" w:rsidR="00402E97" w:rsidRPr="00402E97" w:rsidRDefault="00402E97" w:rsidP="00402E97">
      <w:pPr>
        <w:numPr>
          <w:ilvl w:val="0"/>
          <w:numId w:val="12"/>
        </w:numPr>
        <w:ind w:left="0"/>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kan utvikle medievitenskapelige problemstillinger, samle inn og systematisere forskningsmateriale med bruk av relevant metode og analysetilnærming</w:t>
      </w:r>
    </w:p>
    <w:p w14:paraId="038A50C8" w14:textId="77777777" w:rsidR="00402E97" w:rsidRPr="00402E97" w:rsidRDefault="00402E97" w:rsidP="00402E97">
      <w:pPr>
        <w:numPr>
          <w:ilvl w:val="0"/>
          <w:numId w:val="12"/>
        </w:numPr>
        <w:ind w:left="0"/>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kan jobbe strukturert og planmessig innenfor fastsatte tidsfrister</w:t>
      </w:r>
    </w:p>
    <w:p w14:paraId="6C49B683" w14:textId="77777777" w:rsidR="00402E97" w:rsidRPr="00402E97" w:rsidRDefault="00402E97" w:rsidP="00402E97">
      <w:pPr>
        <w:numPr>
          <w:ilvl w:val="0"/>
          <w:numId w:val="12"/>
        </w:numPr>
        <w:ind w:left="0"/>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kan skrive presise og strukturerte tekster, behersker akademisk skriving og referanseteknikk</w:t>
      </w:r>
    </w:p>
    <w:p w14:paraId="26530B9B" w14:textId="77777777" w:rsidR="007B731F" w:rsidRDefault="00402E97" w:rsidP="007B731F">
      <w:pPr>
        <w:numPr>
          <w:ilvl w:val="0"/>
          <w:numId w:val="12"/>
        </w:numPr>
        <w:ind w:left="0"/>
        <w:textAlignment w:val="baseline"/>
        <w:rPr>
          <w:rFonts w:ascii="Times New Roman" w:eastAsia="Times New Roman" w:hAnsi="Times New Roman" w:cs="Times New Roman"/>
          <w:color w:val="000000"/>
          <w:lang w:val="nb-NO" w:eastAsia="nb-NO"/>
        </w:rPr>
      </w:pPr>
      <w:r w:rsidRPr="00402E97">
        <w:rPr>
          <w:rFonts w:ascii="Times New Roman" w:eastAsia="Times New Roman" w:hAnsi="Times New Roman" w:cs="Times New Roman"/>
          <w:color w:val="000000"/>
          <w:lang w:val="nb-NO" w:eastAsia="nb-NO"/>
        </w:rPr>
        <w:t>har kjennskap til medie- og kommunikasjonsfeltet som en arena for estetisk og stilistisk innovasjon</w:t>
      </w:r>
    </w:p>
    <w:p w14:paraId="391C4625" w14:textId="418F022B" w:rsidR="006C72FE" w:rsidRPr="007B731F" w:rsidRDefault="40C9F3A3" w:rsidP="007B731F">
      <w:pPr>
        <w:textAlignment w:val="baseline"/>
        <w:rPr>
          <w:rFonts w:ascii="Times New Roman" w:eastAsia="Times New Roman" w:hAnsi="Times New Roman" w:cs="Times New Roman"/>
          <w:b/>
          <w:bCs/>
          <w:color w:val="000000"/>
          <w:lang w:val="nb-NO" w:eastAsia="nb-NO"/>
        </w:rPr>
      </w:pPr>
      <w:r w:rsidRPr="007B731F">
        <w:rPr>
          <w:rFonts w:ascii="Times New Roman" w:eastAsia="Times New Roman" w:hAnsi="Times New Roman" w:cs="Times New Roman"/>
          <w:b/>
          <w:bCs/>
          <w:color w:val="000000" w:themeColor="text1"/>
          <w:lang w:val="nb-NO" w:eastAsia="nb-NO"/>
        </w:rPr>
        <w:lastRenderedPageBreak/>
        <w:t>A (fremragende)</w:t>
      </w:r>
    </w:p>
    <w:p w14:paraId="6BA3DF8E" w14:textId="77777777" w:rsidR="007B731F" w:rsidRDefault="007B731F" w:rsidP="00402E97">
      <w:pPr>
        <w:rPr>
          <w:rFonts w:ascii="Times New Roman" w:eastAsia="Times New Roman" w:hAnsi="Times New Roman" w:cs="Times New Roman"/>
          <w:color w:val="000000" w:themeColor="text1"/>
          <w:lang w:val="nb-NO" w:eastAsia="nb-NO"/>
        </w:rPr>
      </w:pPr>
    </w:p>
    <w:p w14:paraId="157CF595" w14:textId="5AF106EF" w:rsidR="006C72FE" w:rsidRPr="007551C8" w:rsidRDefault="40C9F3A3" w:rsidP="007B731F">
      <w:pPr>
        <w:jc w:val="both"/>
        <w:rPr>
          <w:rFonts w:ascii="Times New Roman" w:eastAsia="Times New Roman" w:hAnsi="Times New Roman" w:cs="Times New Roman"/>
          <w:color w:val="FF0000"/>
          <w:lang w:val="nb-NO" w:eastAsia="nb-NO"/>
        </w:rPr>
      </w:pPr>
      <w:r w:rsidRPr="007551C8">
        <w:rPr>
          <w:rFonts w:ascii="Times New Roman" w:eastAsia="Times New Roman" w:hAnsi="Times New Roman" w:cs="Times New Roman"/>
          <w:color w:val="000000" w:themeColor="text1"/>
          <w:lang w:val="nb-NO" w:eastAsia="nb-NO"/>
        </w:rPr>
        <w:t xml:space="preserve">Svarer på forskningsspørsmålet gjennom selvstendige, klare og interessante resonnementer, som underbygges av de funn som gjøres i analysen. Dyp forståelse </w:t>
      </w:r>
      <w:r w:rsidR="00474688" w:rsidRPr="007551C8">
        <w:rPr>
          <w:rFonts w:ascii="Times New Roman" w:eastAsia="Times New Roman" w:hAnsi="Times New Roman" w:cs="Times New Roman"/>
          <w:color w:val="000000" w:themeColor="text1"/>
          <w:lang w:val="nb-NO" w:eastAsia="nb-NO"/>
        </w:rPr>
        <w:t xml:space="preserve">av </w:t>
      </w:r>
      <w:r w:rsidRPr="007551C8">
        <w:rPr>
          <w:rFonts w:ascii="Times New Roman" w:eastAsia="Times New Roman" w:hAnsi="Times New Roman" w:cs="Times New Roman"/>
          <w:color w:val="000000" w:themeColor="text1"/>
          <w:lang w:val="nb-NO" w:eastAsia="nb-NO"/>
        </w:rPr>
        <w:t>forskjellen på beskrivelse, analyse</w:t>
      </w:r>
      <w:r w:rsidR="00A92036" w:rsidRPr="007551C8">
        <w:rPr>
          <w:rFonts w:ascii="Times New Roman" w:eastAsia="Times New Roman" w:hAnsi="Times New Roman" w:cs="Times New Roman"/>
          <w:color w:val="000000" w:themeColor="text1"/>
          <w:lang w:val="nb-NO" w:eastAsia="nb-NO"/>
        </w:rPr>
        <w:t xml:space="preserve">, </w:t>
      </w:r>
      <w:r w:rsidRPr="007551C8">
        <w:rPr>
          <w:rFonts w:ascii="Times New Roman" w:eastAsia="Times New Roman" w:hAnsi="Times New Roman" w:cs="Times New Roman"/>
          <w:color w:val="000000" w:themeColor="text1"/>
          <w:lang w:val="nb-NO" w:eastAsia="nb-NO"/>
        </w:rPr>
        <w:t xml:space="preserve">fortolkning </w:t>
      </w:r>
      <w:r w:rsidR="00A92036" w:rsidRPr="007551C8">
        <w:rPr>
          <w:rFonts w:ascii="Times New Roman" w:eastAsia="Times New Roman" w:hAnsi="Times New Roman" w:cs="Times New Roman"/>
          <w:color w:val="000000" w:themeColor="text1"/>
          <w:lang w:val="nb-NO" w:eastAsia="nb-NO"/>
        </w:rPr>
        <w:t xml:space="preserve">og evaluering </w:t>
      </w:r>
      <w:r w:rsidRPr="007551C8">
        <w:rPr>
          <w:rFonts w:ascii="Times New Roman" w:eastAsia="Times New Roman" w:hAnsi="Times New Roman" w:cs="Times New Roman"/>
          <w:color w:val="000000" w:themeColor="text1"/>
          <w:lang w:val="nb-NO" w:eastAsia="nb-NO"/>
        </w:rPr>
        <w:t xml:space="preserve">som demonstreres i praksis. Rikholdige observasjoner i analysedelen og presise definisjoner av de begrepene som inngår i forskningsspørsmålet. Klart og presist språk, </w:t>
      </w:r>
      <w:proofErr w:type="gramStart"/>
      <w:r w:rsidRPr="007551C8">
        <w:rPr>
          <w:rFonts w:ascii="Times New Roman" w:eastAsia="Times New Roman" w:hAnsi="Times New Roman" w:cs="Times New Roman"/>
          <w:color w:val="000000" w:themeColor="text1"/>
          <w:lang w:val="nb-NO" w:eastAsia="nb-NO"/>
        </w:rPr>
        <w:t>klare sammenhenger,</w:t>
      </w:r>
      <w:proofErr w:type="gramEnd"/>
      <w:r w:rsidRPr="007551C8">
        <w:rPr>
          <w:rFonts w:ascii="Times New Roman" w:eastAsia="Times New Roman" w:hAnsi="Times New Roman" w:cs="Times New Roman"/>
          <w:color w:val="000000" w:themeColor="text1"/>
          <w:lang w:val="nb-NO" w:eastAsia="nb-NO"/>
        </w:rPr>
        <w:t xml:space="preserve"> svært godt fokusert og gjennomgående god struktur. Sterk analytisk kompetanse. Besvarelsen er godt dimensjonert for eksempel ved at besvarelsens form (bl.a. lengden) er tilpasset innholdet. Originale og interessante anslag.</w:t>
      </w:r>
    </w:p>
    <w:p w14:paraId="020F9F5D" w14:textId="0879E2CB" w:rsidR="40C9F3A3" w:rsidRPr="007551C8" w:rsidRDefault="40C9F3A3" w:rsidP="00402E97">
      <w:pPr>
        <w:rPr>
          <w:rFonts w:ascii="Times New Roman" w:eastAsia="Times New Roman" w:hAnsi="Times New Roman" w:cs="Times New Roman"/>
          <w:color w:val="000000" w:themeColor="text1"/>
          <w:lang w:val="nb-NO" w:eastAsia="nb-NO"/>
        </w:rPr>
      </w:pPr>
    </w:p>
    <w:p w14:paraId="75E61710" w14:textId="77777777" w:rsidR="006C72FE" w:rsidRPr="007B731F" w:rsidRDefault="006C72FE" w:rsidP="00402E97">
      <w:pPr>
        <w:outlineLvl w:val="1"/>
        <w:rPr>
          <w:rFonts w:ascii="Times New Roman" w:eastAsia="Times New Roman" w:hAnsi="Times New Roman" w:cs="Times New Roman"/>
          <w:b/>
          <w:color w:val="000000" w:themeColor="text1"/>
          <w:lang w:val="nb-NO" w:eastAsia="nb-NO"/>
        </w:rPr>
      </w:pPr>
      <w:r w:rsidRPr="007B731F">
        <w:rPr>
          <w:rFonts w:ascii="Times New Roman" w:eastAsia="Times New Roman" w:hAnsi="Times New Roman" w:cs="Times New Roman"/>
          <w:b/>
          <w:color w:val="000000" w:themeColor="text1"/>
          <w:lang w:val="nb-NO" w:eastAsia="nb-NO"/>
        </w:rPr>
        <w:t>B (meget god)</w:t>
      </w:r>
    </w:p>
    <w:p w14:paraId="6A933A4A" w14:textId="77777777" w:rsidR="007B731F" w:rsidRDefault="007B731F" w:rsidP="00402E97">
      <w:pPr>
        <w:rPr>
          <w:rFonts w:ascii="Times New Roman" w:eastAsia="Times New Roman" w:hAnsi="Times New Roman" w:cs="Times New Roman"/>
          <w:color w:val="000000" w:themeColor="text1"/>
          <w:lang w:val="nb-NO" w:eastAsia="nb-NO"/>
        </w:rPr>
      </w:pPr>
    </w:p>
    <w:p w14:paraId="2655B60B" w14:textId="08C43789" w:rsidR="006C72FE" w:rsidRPr="007551C8" w:rsidRDefault="40C9F3A3" w:rsidP="007B731F">
      <w:pPr>
        <w:jc w:val="both"/>
        <w:rPr>
          <w:rFonts w:ascii="Times New Roman" w:eastAsia="Times New Roman" w:hAnsi="Times New Roman" w:cs="Times New Roman"/>
          <w:color w:val="000000" w:themeColor="text1"/>
          <w:lang w:val="nb-NO" w:eastAsia="nb-NO"/>
        </w:rPr>
      </w:pPr>
      <w:r w:rsidRPr="007551C8">
        <w:rPr>
          <w:rFonts w:ascii="Times New Roman" w:eastAsia="Times New Roman" w:hAnsi="Times New Roman" w:cs="Times New Roman"/>
          <w:color w:val="000000" w:themeColor="text1"/>
          <w:lang w:val="nb-NO" w:eastAsia="nb-NO"/>
        </w:rPr>
        <w:t>Svarer på forskningsspørsmålet på en meget god måte. Tilfredsstiller de fleste, men ikke alle kriteriene i kategori A. Det forutsettes gode resonnementer og gjennomgående godt gjennomførte analyser som demonstrerer at studentene forstår forskjellen på beskrivelse, analyse</w:t>
      </w:r>
      <w:r w:rsidR="00A92036" w:rsidRPr="007551C8">
        <w:rPr>
          <w:rFonts w:ascii="Times New Roman" w:eastAsia="Times New Roman" w:hAnsi="Times New Roman" w:cs="Times New Roman"/>
          <w:color w:val="000000" w:themeColor="text1"/>
          <w:lang w:val="nb-NO" w:eastAsia="nb-NO"/>
        </w:rPr>
        <w:t xml:space="preserve">, </w:t>
      </w:r>
      <w:r w:rsidRPr="007551C8">
        <w:rPr>
          <w:rFonts w:ascii="Times New Roman" w:eastAsia="Times New Roman" w:hAnsi="Times New Roman" w:cs="Times New Roman"/>
          <w:color w:val="000000" w:themeColor="text1"/>
          <w:lang w:val="nb-NO" w:eastAsia="nb-NO"/>
        </w:rPr>
        <w:t>fortolkning</w:t>
      </w:r>
      <w:r w:rsidR="00A92036" w:rsidRPr="007551C8">
        <w:rPr>
          <w:rFonts w:ascii="Times New Roman" w:eastAsia="Times New Roman" w:hAnsi="Times New Roman" w:cs="Times New Roman"/>
          <w:color w:val="000000" w:themeColor="text1"/>
          <w:lang w:val="nb-NO" w:eastAsia="nb-NO"/>
        </w:rPr>
        <w:t xml:space="preserve"> og evaluering</w:t>
      </w:r>
      <w:r w:rsidRPr="007551C8">
        <w:rPr>
          <w:rFonts w:ascii="Times New Roman" w:eastAsia="Times New Roman" w:hAnsi="Times New Roman" w:cs="Times New Roman"/>
          <w:color w:val="000000" w:themeColor="text1"/>
          <w:lang w:val="nb-NO" w:eastAsia="nb-NO"/>
        </w:rPr>
        <w:t>. Velforståtte definisjoner av begrepene som inngår i forskningsspørsmålet, meget god vurderingsevne og selvstendighet. Språklig klarhet, god struktur og god tilpasning mellom form og innhold.</w:t>
      </w:r>
    </w:p>
    <w:p w14:paraId="00862E1D" w14:textId="3CDA008F" w:rsidR="006C72FE" w:rsidRPr="007551C8" w:rsidRDefault="006C72FE" w:rsidP="00402E97">
      <w:pPr>
        <w:rPr>
          <w:rFonts w:ascii="Times New Roman" w:eastAsia="Times New Roman" w:hAnsi="Times New Roman" w:cs="Times New Roman"/>
          <w:color w:val="000000" w:themeColor="text1"/>
          <w:lang w:val="nb-NO" w:eastAsia="nb-NO"/>
        </w:rPr>
      </w:pPr>
    </w:p>
    <w:p w14:paraId="32B0D5A2" w14:textId="40567D91" w:rsidR="006C72FE" w:rsidRPr="007B731F" w:rsidRDefault="40C9F3A3" w:rsidP="00402E97">
      <w:pPr>
        <w:rPr>
          <w:rFonts w:ascii="Times New Roman" w:eastAsia="Times New Roman" w:hAnsi="Times New Roman" w:cs="Times New Roman"/>
          <w:b/>
          <w:bCs/>
          <w:color w:val="000000" w:themeColor="text1"/>
          <w:lang w:val="nb-NO" w:eastAsia="nb-NO"/>
        </w:rPr>
      </w:pPr>
      <w:r w:rsidRPr="007B731F">
        <w:rPr>
          <w:rFonts w:ascii="Times New Roman" w:eastAsia="Times New Roman" w:hAnsi="Times New Roman" w:cs="Times New Roman"/>
          <w:b/>
          <w:bCs/>
          <w:color w:val="000000" w:themeColor="text1"/>
          <w:lang w:val="nb-NO" w:eastAsia="nb-NO"/>
        </w:rPr>
        <w:t>C (god)</w:t>
      </w:r>
    </w:p>
    <w:p w14:paraId="2951FD70" w14:textId="77777777" w:rsidR="007B731F" w:rsidRDefault="007B731F" w:rsidP="00402E97">
      <w:pPr>
        <w:rPr>
          <w:rFonts w:ascii="Times New Roman" w:eastAsia="Times New Roman" w:hAnsi="Times New Roman" w:cs="Times New Roman"/>
          <w:color w:val="000000" w:themeColor="text1"/>
          <w:lang w:val="nb-NO" w:eastAsia="nb-NO"/>
        </w:rPr>
      </w:pPr>
    </w:p>
    <w:p w14:paraId="6414848F" w14:textId="2D301994" w:rsidR="006C72FE" w:rsidRPr="007551C8" w:rsidRDefault="40C9F3A3" w:rsidP="007B731F">
      <w:pPr>
        <w:jc w:val="both"/>
        <w:rPr>
          <w:rFonts w:ascii="Times New Roman" w:eastAsia="Times New Roman" w:hAnsi="Times New Roman" w:cs="Times New Roman"/>
          <w:color w:val="000000" w:themeColor="text1"/>
          <w:lang w:val="nb-NO" w:eastAsia="nb-NO"/>
        </w:rPr>
      </w:pPr>
      <w:r w:rsidRPr="007551C8">
        <w:rPr>
          <w:rFonts w:ascii="Times New Roman" w:eastAsia="Times New Roman" w:hAnsi="Times New Roman" w:cs="Times New Roman"/>
          <w:color w:val="000000" w:themeColor="text1"/>
          <w:lang w:val="nb-NO" w:eastAsia="nb-NO"/>
        </w:rPr>
        <w:t xml:space="preserve">Svarer på forskningsspørsmålet, men ikke alt er like relevant. God forståelse </w:t>
      </w:r>
      <w:r w:rsidR="00474688" w:rsidRPr="007551C8">
        <w:rPr>
          <w:rFonts w:ascii="Times New Roman" w:eastAsia="Times New Roman" w:hAnsi="Times New Roman" w:cs="Times New Roman"/>
          <w:color w:val="000000" w:themeColor="text1"/>
          <w:lang w:val="nb-NO" w:eastAsia="nb-NO"/>
        </w:rPr>
        <w:t xml:space="preserve">av </w:t>
      </w:r>
      <w:r w:rsidRPr="007551C8">
        <w:rPr>
          <w:rFonts w:ascii="Times New Roman" w:eastAsia="Times New Roman" w:hAnsi="Times New Roman" w:cs="Times New Roman"/>
          <w:color w:val="000000" w:themeColor="text1"/>
          <w:lang w:val="nb-NO" w:eastAsia="nb-NO"/>
        </w:rPr>
        <w:t>forskjellen på beskrivelse, analyse</w:t>
      </w:r>
      <w:r w:rsidR="00A92036" w:rsidRPr="007551C8">
        <w:rPr>
          <w:rFonts w:ascii="Times New Roman" w:eastAsia="Times New Roman" w:hAnsi="Times New Roman" w:cs="Times New Roman"/>
          <w:color w:val="000000" w:themeColor="text1"/>
          <w:lang w:val="nb-NO" w:eastAsia="nb-NO"/>
        </w:rPr>
        <w:t xml:space="preserve">, </w:t>
      </w:r>
      <w:r w:rsidRPr="007551C8">
        <w:rPr>
          <w:rFonts w:ascii="Times New Roman" w:eastAsia="Times New Roman" w:hAnsi="Times New Roman" w:cs="Times New Roman"/>
          <w:color w:val="000000" w:themeColor="text1"/>
          <w:lang w:val="nb-NO" w:eastAsia="nb-NO"/>
        </w:rPr>
        <w:t>fortolkning</w:t>
      </w:r>
      <w:r w:rsidR="00A92036" w:rsidRPr="007551C8">
        <w:rPr>
          <w:rFonts w:ascii="Times New Roman" w:eastAsia="Times New Roman" w:hAnsi="Times New Roman" w:cs="Times New Roman"/>
          <w:color w:val="000000" w:themeColor="text1"/>
          <w:lang w:val="nb-NO" w:eastAsia="nb-NO"/>
        </w:rPr>
        <w:t xml:space="preserve"> og evaluering</w:t>
      </w:r>
      <w:r w:rsidRPr="007551C8">
        <w:rPr>
          <w:rFonts w:ascii="Times New Roman" w:eastAsia="Times New Roman" w:hAnsi="Times New Roman" w:cs="Times New Roman"/>
          <w:color w:val="000000" w:themeColor="text1"/>
          <w:lang w:val="nb-NO" w:eastAsia="nb-NO"/>
        </w:rPr>
        <w:t xml:space="preserve">, men den praktiske gjennomføringen kan tyde på at forståelsen av de </w:t>
      </w:r>
      <w:r w:rsidR="00A92036" w:rsidRPr="007551C8">
        <w:rPr>
          <w:rFonts w:ascii="Times New Roman" w:eastAsia="Times New Roman" w:hAnsi="Times New Roman" w:cs="Times New Roman"/>
          <w:color w:val="000000" w:themeColor="text1"/>
          <w:lang w:val="nb-NO" w:eastAsia="nb-NO"/>
        </w:rPr>
        <w:t>fire</w:t>
      </w:r>
      <w:r w:rsidRPr="007551C8">
        <w:rPr>
          <w:rFonts w:ascii="Times New Roman" w:eastAsia="Times New Roman" w:hAnsi="Times New Roman" w:cs="Times New Roman"/>
          <w:color w:val="000000" w:themeColor="text1"/>
          <w:lang w:val="nb-NO" w:eastAsia="nb-NO"/>
        </w:rPr>
        <w:t xml:space="preserve"> kategoriene </w:t>
      </w:r>
      <w:r w:rsidR="00CA40B4" w:rsidRPr="007551C8">
        <w:rPr>
          <w:rFonts w:ascii="Times New Roman" w:eastAsia="Times New Roman" w:hAnsi="Times New Roman" w:cs="Times New Roman"/>
          <w:color w:val="000000" w:themeColor="text1"/>
          <w:lang w:val="nb-NO" w:eastAsia="nb-NO"/>
        </w:rPr>
        <w:t xml:space="preserve">(eller etappene) </w:t>
      </w:r>
      <w:r w:rsidRPr="007551C8">
        <w:rPr>
          <w:rFonts w:ascii="Times New Roman" w:eastAsia="Times New Roman" w:hAnsi="Times New Roman" w:cs="Times New Roman"/>
          <w:color w:val="000000" w:themeColor="text1"/>
          <w:lang w:val="nb-NO" w:eastAsia="nb-NO"/>
        </w:rPr>
        <w:t>er noe usikker, eventuelt at analysen fremstår mindre rikholdig enn den kunne ha vært, eller at analysefunnene ikke brukes til å understøtte fortolkningene. Gode definisjoner av begrepene som inngår i forsknings</w:t>
      </w:r>
      <w:r w:rsidR="00DD3C19" w:rsidRPr="007551C8">
        <w:rPr>
          <w:rFonts w:ascii="Times New Roman" w:eastAsia="Times New Roman" w:hAnsi="Times New Roman" w:cs="Times New Roman"/>
          <w:color w:val="000000" w:themeColor="text1"/>
          <w:lang w:val="nb-NO" w:eastAsia="nb-NO"/>
        </w:rPr>
        <w:t>s</w:t>
      </w:r>
      <w:r w:rsidRPr="007551C8">
        <w:rPr>
          <w:rFonts w:ascii="Times New Roman" w:eastAsia="Times New Roman" w:hAnsi="Times New Roman" w:cs="Times New Roman"/>
          <w:color w:val="000000" w:themeColor="text1"/>
          <w:lang w:val="nb-NO" w:eastAsia="nb-NO"/>
        </w:rPr>
        <w:t xml:space="preserve">pørsmålet, men noe varierende presisjonsnivå. Noen uklarheter </w:t>
      </w:r>
      <w:proofErr w:type="spellStart"/>
      <w:r w:rsidRPr="007551C8">
        <w:rPr>
          <w:rFonts w:ascii="Times New Roman" w:eastAsia="Times New Roman" w:hAnsi="Times New Roman" w:cs="Times New Roman"/>
          <w:color w:val="000000" w:themeColor="text1"/>
          <w:lang w:val="nb-NO" w:eastAsia="nb-NO"/>
        </w:rPr>
        <w:t>mht</w:t>
      </w:r>
      <w:proofErr w:type="spellEnd"/>
      <w:r w:rsidRPr="007551C8">
        <w:rPr>
          <w:rFonts w:ascii="Times New Roman" w:eastAsia="Times New Roman" w:hAnsi="Times New Roman" w:cs="Times New Roman"/>
          <w:color w:val="000000" w:themeColor="text1"/>
          <w:lang w:val="nb-NO" w:eastAsia="nb-NO"/>
        </w:rPr>
        <w:t xml:space="preserve"> språk eller struktur. Tilfredsstillende på de fleste punkter.</w:t>
      </w:r>
    </w:p>
    <w:p w14:paraId="70E2C859" w14:textId="4D7255D2" w:rsidR="40C9F3A3" w:rsidRPr="007551C8" w:rsidRDefault="40C9F3A3" w:rsidP="00402E97">
      <w:pPr>
        <w:rPr>
          <w:rFonts w:ascii="Times New Roman" w:eastAsia="Times New Roman" w:hAnsi="Times New Roman" w:cs="Times New Roman"/>
          <w:color w:val="000000" w:themeColor="text1"/>
          <w:lang w:val="nb-NO" w:eastAsia="nb-NO"/>
        </w:rPr>
      </w:pPr>
    </w:p>
    <w:p w14:paraId="022E5831" w14:textId="77777777" w:rsidR="006C72FE" w:rsidRPr="007B731F" w:rsidRDefault="006C72FE" w:rsidP="00402E97">
      <w:pPr>
        <w:outlineLvl w:val="1"/>
        <w:rPr>
          <w:rFonts w:ascii="Times New Roman" w:eastAsia="Times New Roman" w:hAnsi="Times New Roman" w:cs="Times New Roman"/>
          <w:b/>
          <w:color w:val="000000" w:themeColor="text1"/>
          <w:lang w:val="nb-NO" w:eastAsia="nb-NO"/>
        </w:rPr>
      </w:pPr>
      <w:r w:rsidRPr="007B731F">
        <w:rPr>
          <w:rFonts w:ascii="Times New Roman" w:eastAsia="Times New Roman" w:hAnsi="Times New Roman" w:cs="Times New Roman"/>
          <w:b/>
          <w:color w:val="000000" w:themeColor="text1"/>
          <w:lang w:val="nb-NO" w:eastAsia="nb-NO"/>
        </w:rPr>
        <w:t>D (brukbar)</w:t>
      </w:r>
    </w:p>
    <w:p w14:paraId="12A45F0F" w14:textId="77777777" w:rsidR="007B731F" w:rsidRDefault="007B731F" w:rsidP="00402E97">
      <w:pPr>
        <w:rPr>
          <w:rFonts w:ascii="Times New Roman" w:eastAsia="Times New Roman" w:hAnsi="Times New Roman" w:cs="Times New Roman"/>
          <w:color w:val="000000" w:themeColor="text1"/>
          <w:lang w:val="nb-NO" w:eastAsia="nb-NO"/>
        </w:rPr>
      </w:pPr>
    </w:p>
    <w:p w14:paraId="23F2B5E9" w14:textId="49746DC8" w:rsidR="006C72FE" w:rsidRPr="007551C8" w:rsidRDefault="40C9F3A3" w:rsidP="007B731F">
      <w:pPr>
        <w:jc w:val="both"/>
        <w:rPr>
          <w:rFonts w:ascii="Times New Roman" w:eastAsia="Times New Roman" w:hAnsi="Times New Roman" w:cs="Times New Roman"/>
          <w:color w:val="FF0000"/>
          <w:lang w:val="nb-NO" w:eastAsia="nb-NO"/>
        </w:rPr>
      </w:pPr>
      <w:r w:rsidRPr="007551C8">
        <w:rPr>
          <w:rFonts w:ascii="Times New Roman" w:eastAsia="Times New Roman" w:hAnsi="Times New Roman" w:cs="Times New Roman"/>
          <w:color w:val="000000" w:themeColor="text1"/>
          <w:lang w:val="nb-NO" w:eastAsia="nb-NO"/>
        </w:rPr>
        <w:t>Tydelig forsøk på å besvare forskningsspørsmålet, noe er relevant, men også noe som er irrelevant, unødvendig, feilaktig eller mangelfullt. Demonstrerer usikker forståelse av forskjellene mellom beskrivelse, analyse</w:t>
      </w:r>
      <w:r w:rsidR="00A92036" w:rsidRPr="007551C8">
        <w:rPr>
          <w:rFonts w:ascii="Times New Roman" w:eastAsia="Times New Roman" w:hAnsi="Times New Roman" w:cs="Times New Roman"/>
          <w:color w:val="000000" w:themeColor="text1"/>
          <w:lang w:val="nb-NO" w:eastAsia="nb-NO"/>
        </w:rPr>
        <w:t xml:space="preserve">, </w:t>
      </w:r>
      <w:r w:rsidRPr="007551C8">
        <w:rPr>
          <w:rFonts w:ascii="Times New Roman" w:eastAsia="Times New Roman" w:hAnsi="Times New Roman" w:cs="Times New Roman"/>
          <w:color w:val="000000" w:themeColor="text1"/>
          <w:lang w:val="nb-NO" w:eastAsia="nb-NO"/>
        </w:rPr>
        <w:t>fortolkning</w:t>
      </w:r>
      <w:r w:rsidR="00A92036" w:rsidRPr="007551C8">
        <w:rPr>
          <w:rFonts w:ascii="Times New Roman" w:eastAsia="Times New Roman" w:hAnsi="Times New Roman" w:cs="Times New Roman"/>
          <w:color w:val="000000" w:themeColor="text1"/>
          <w:lang w:val="nb-NO" w:eastAsia="nb-NO"/>
        </w:rPr>
        <w:t xml:space="preserve"> og evaluering</w:t>
      </w:r>
      <w:r w:rsidRPr="007551C8">
        <w:rPr>
          <w:rFonts w:ascii="Times New Roman" w:eastAsia="Times New Roman" w:hAnsi="Times New Roman" w:cs="Times New Roman"/>
          <w:color w:val="000000" w:themeColor="text1"/>
          <w:lang w:val="nb-NO" w:eastAsia="nb-NO"/>
        </w:rPr>
        <w:t xml:space="preserve">, eventuelt for mye beskrivelse og for lite analyse, eventuelt at det hoppes direkte fra beskrivelse til fortolkning uten at fortolkningen underbygges av analysen. Til dels mangelfull analyse, ikke så rikholdig som forventet. Nokså god kjennskap til begrepene som inngår i forskningsspørsmålet, men upresist. </w:t>
      </w:r>
      <w:proofErr w:type="gramStart"/>
      <w:r w:rsidRPr="007551C8">
        <w:rPr>
          <w:rFonts w:ascii="Times New Roman" w:eastAsia="Times New Roman" w:hAnsi="Times New Roman" w:cs="Times New Roman"/>
          <w:color w:val="000000" w:themeColor="text1"/>
          <w:lang w:val="nb-NO" w:eastAsia="nb-NO"/>
        </w:rPr>
        <w:t>Noe uklarheter</w:t>
      </w:r>
      <w:proofErr w:type="gramEnd"/>
      <w:r w:rsidRPr="007551C8">
        <w:rPr>
          <w:rFonts w:ascii="Times New Roman" w:eastAsia="Times New Roman" w:hAnsi="Times New Roman" w:cs="Times New Roman"/>
          <w:color w:val="000000" w:themeColor="text1"/>
          <w:lang w:val="nb-NO" w:eastAsia="nb-NO"/>
        </w:rPr>
        <w:t xml:space="preserve"> i struktur og språk. Kandidaten viser en viss grad av vurderingsevne og selvstendighet.</w:t>
      </w:r>
    </w:p>
    <w:p w14:paraId="009ABE06" w14:textId="3EAEFCB6" w:rsidR="40C9F3A3" w:rsidRPr="007551C8" w:rsidRDefault="40C9F3A3" w:rsidP="00402E97">
      <w:pPr>
        <w:rPr>
          <w:rFonts w:ascii="Times New Roman" w:eastAsia="Times New Roman" w:hAnsi="Times New Roman" w:cs="Times New Roman"/>
          <w:color w:val="000000" w:themeColor="text1"/>
          <w:lang w:val="nb-NO" w:eastAsia="nb-NO"/>
        </w:rPr>
      </w:pPr>
    </w:p>
    <w:p w14:paraId="313970BB" w14:textId="77777777" w:rsidR="006C72FE" w:rsidRPr="007B731F" w:rsidRDefault="006C72FE" w:rsidP="00402E97">
      <w:pPr>
        <w:outlineLvl w:val="1"/>
        <w:rPr>
          <w:rFonts w:ascii="Times New Roman" w:eastAsia="Times New Roman" w:hAnsi="Times New Roman" w:cs="Times New Roman"/>
          <w:b/>
          <w:color w:val="000000" w:themeColor="text1"/>
          <w:lang w:val="nb-NO" w:eastAsia="nb-NO"/>
        </w:rPr>
      </w:pPr>
      <w:r w:rsidRPr="007B731F">
        <w:rPr>
          <w:rFonts w:ascii="Times New Roman" w:eastAsia="Times New Roman" w:hAnsi="Times New Roman" w:cs="Times New Roman"/>
          <w:b/>
          <w:color w:val="000000" w:themeColor="text1"/>
          <w:lang w:val="nb-NO" w:eastAsia="nb-NO"/>
        </w:rPr>
        <w:t>E (tilstrekkelig)</w:t>
      </w:r>
    </w:p>
    <w:p w14:paraId="09620CBE" w14:textId="77777777" w:rsidR="007B731F" w:rsidRDefault="007B731F" w:rsidP="00402E97">
      <w:pPr>
        <w:rPr>
          <w:rFonts w:ascii="Times New Roman" w:eastAsia="Times New Roman" w:hAnsi="Times New Roman" w:cs="Times New Roman"/>
          <w:color w:val="000000" w:themeColor="text1"/>
          <w:lang w:val="nb-NO" w:eastAsia="nb-NO"/>
        </w:rPr>
      </w:pPr>
    </w:p>
    <w:p w14:paraId="567623B8" w14:textId="46DF8E47" w:rsidR="006C72FE" w:rsidRPr="007551C8" w:rsidRDefault="40C9F3A3" w:rsidP="007B731F">
      <w:pPr>
        <w:jc w:val="both"/>
        <w:rPr>
          <w:rFonts w:ascii="Times New Roman" w:eastAsia="Times New Roman" w:hAnsi="Times New Roman" w:cs="Times New Roman"/>
          <w:color w:val="000000" w:themeColor="text1"/>
          <w:lang w:val="nb-NO" w:eastAsia="nb-NO"/>
        </w:rPr>
      </w:pPr>
      <w:r w:rsidRPr="007551C8">
        <w:rPr>
          <w:rFonts w:ascii="Times New Roman" w:eastAsia="Times New Roman" w:hAnsi="Times New Roman" w:cs="Times New Roman"/>
          <w:color w:val="000000" w:themeColor="text1"/>
          <w:lang w:val="nb-NO" w:eastAsia="nb-NO"/>
        </w:rPr>
        <w:t xml:space="preserve">Anslag til å besvare forskningsspørsmålet, men svært lite av besvarelsen er relevant og godt. </w:t>
      </w:r>
      <w:proofErr w:type="gramStart"/>
      <w:r w:rsidRPr="007551C8">
        <w:rPr>
          <w:rFonts w:ascii="Times New Roman" w:eastAsia="Times New Roman" w:hAnsi="Times New Roman" w:cs="Times New Roman"/>
          <w:color w:val="000000" w:themeColor="text1"/>
          <w:lang w:val="nb-NO" w:eastAsia="nb-NO"/>
        </w:rPr>
        <w:t>Mangelfull</w:t>
      </w:r>
      <w:proofErr w:type="gramEnd"/>
      <w:r w:rsidRPr="007551C8">
        <w:rPr>
          <w:rFonts w:ascii="Times New Roman" w:eastAsia="Times New Roman" w:hAnsi="Times New Roman" w:cs="Times New Roman"/>
          <w:color w:val="000000" w:themeColor="text1"/>
          <w:lang w:val="nb-NO" w:eastAsia="nb-NO"/>
        </w:rPr>
        <w:t xml:space="preserve"> forståelse </w:t>
      </w:r>
      <w:r w:rsidR="00B76A1F" w:rsidRPr="007551C8">
        <w:rPr>
          <w:rFonts w:ascii="Times New Roman" w:eastAsia="Times New Roman" w:hAnsi="Times New Roman" w:cs="Times New Roman"/>
          <w:color w:val="000000" w:themeColor="text1"/>
          <w:lang w:val="nb-NO" w:eastAsia="nb-NO"/>
        </w:rPr>
        <w:t xml:space="preserve">av </w:t>
      </w:r>
      <w:r w:rsidRPr="007551C8">
        <w:rPr>
          <w:rFonts w:ascii="Times New Roman" w:eastAsia="Times New Roman" w:hAnsi="Times New Roman" w:cs="Times New Roman"/>
          <w:color w:val="000000" w:themeColor="text1"/>
          <w:lang w:val="nb-NO" w:eastAsia="nb-NO"/>
        </w:rPr>
        <w:t>beskrivelse, analyse</w:t>
      </w:r>
      <w:r w:rsidR="00A92036" w:rsidRPr="007551C8">
        <w:rPr>
          <w:rFonts w:ascii="Times New Roman" w:eastAsia="Times New Roman" w:hAnsi="Times New Roman" w:cs="Times New Roman"/>
          <w:color w:val="000000" w:themeColor="text1"/>
          <w:lang w:val="nb-NO" w:eastAsia="nb-NO"/>
        </w:rPr>
        <w:t>,</w:t>
      </w:r>
      <w:r w:rsidRPr="007551C8">
        <w:rPr>
          <w:rFonts w:ascii="Times New Roman" w:eastAsia="Times New Roman" w:hAnsi="Times New Roman" w:cs="Times New Roman"/>
          <w:color w:val="000000" w:themeColor="text1"/>
          <w:lang w:val="nb-NO" w:eastAsia="nb-NO"/>
        </w:rPr>
        <w:t xml:space="preserve"> fortolkning</w:t>
      </w:r>
      <w:r w:rsidR="00A92036" w:rsidRPr="007551C8">
        <w:rPr>
          <w:rFonts w:ascii="Times New Roman" w:eastAsia="Times New Roman" w:hAnsi="Times New Roman" w:cs="Times New Roman"/>
          <w:color w:val="000000" w:themeColor="text1"/>
          <w:lang w:val="nb-NO" w:eastAsia="nb-NO"/>
        </w:rPr>
        <w:t xml:space="preserve"> og evaluering</w:t>
      </w:r>
      <w:r w:rsidRPr="007551C8">
        <w:rPr>
          <w:rFonts w:ascii="Times New Roman" w:eastAsia="Times New Roman" w:hAnsi="Times New Roman" w:cs="Times New Roman"/>
          <w:color w:val="000000" w:themeColor="text1"/>
          <w:lang w:val="nb-NO" w:eastAsia="nb-NO"/>
        </w:rPr>
        <w:t>, både når det gjelder forskjellen mellom disse og gjennomføringen av selve analysen. Upresise eller mangelfulle definisjoner av begrepene som inngår i forskningsspørsmålet. Besvarelsen er ustrukturert i formen. Tilfredsstiller bare minimumskravene. Liten grad av selvstendighet.</w:t>
      </w:r>
    </w:p>
    <w:p w14:paraId="1D7C0154" w14:textId="4FF8E894" w:rsidR="40C9F3A3" w:rsidRPr="007551C8" w:rsidRDefault="40C9F3A3" w:rsidP="00402E97">
      <w:pPr>
        <w:rPr>
          <w:rFonts w:ascii="Times New Roman" w:eastAsia="Times New Roman" w:hAnsi="Times New Roman" w:cs="Times New Roman"/>
          <w:color w:val="000000" w:themeColor="text1"/>
          <w:lang w:val="nb-NO" w:eastAsia="nb-NO"/>
        </w:rPr>
      </w:pPr>
    </w:p>
    <w:p w14:paraId="0D4533B9" w14:textId="3E2A2941" w:rsidR="006C72FE" w:rsidRPr="007B731F" w:rsidRDefault="40C9F3A3" w:rsidP="00402E97">
      <w:pPr>
        <w:outlineLvl w:val="1"/>
        <w:rPr>
          <w:rFonts w:ascii="Times New Roman" w:eastAsia="Times New Roman" w:hAnsi="Times New Roman" w:cs="Times New Roman"/>
          <w:b/>
          <w:bCs/>
          <w:color w:val="000000" w:themeColor="text1"/>
          <w:lang w:val="nb-NO" w:eastAsia="nb-NO"/>
        </w:rPr>
      </w:pPr>
      <w:r w:rsidRPr="007B731F">
        <w:rPr>
          <w:rFonts w:ascii="Times New Roman" w:eastAsia="Times New Roman" w:hAnsi="Times New Roman" w:cs="Times New Roman"/>
          <w:b/>
          <w:bCs/>
          <w:color w:val="000000" w:themeColor="text1"/>
          <w:lang w:val="nb-NO" w:eastAsia="nb-NO"/>
        </w:rPr>
        <w:t>F (stryk)</w:t>
      </w:r>
    </w:p>
    <w:p w14:paraId="080B300D" w14:textId="56399E82" w:rsidR="006C72FE" w:rsidRPr="007551C8" w:rsidRDefault="40C9F3A3" w:rsidP="007B731F">
      <w:pPr>
        <w:jc w:val="both"/>
        <w:rPr>
          <w:rFonts w:ascii="Times New Roman" w:eastAsia="Times New Roman" w:hAnsi="Times New Roman" w:cs="Times New Roman"/>
          <w:color w:val="000000" w:themeColor="text1"/>
          <w:lang w:val="nb-NO" w:eastAsia="nb-NO"/>
        </w:rPr>
      </w:pPr>
      <w:r w:rsidRPr="007551C8">
        <w:rPr>
          <w:rFonts w:ascii="Times New Roman" w:eastAsia="Times New Roman" w:hAnsi="Times New Roman" w:cs="Times New Roman"/>
          <w:color w:val="000000" w:themeColor="text1"/>
          <w:lang w:val="nb-NO" w:eastAsia="nb-NO"/>
        </w:rPr>
        <w:lastRenderedPageBreak/>
        <w:t xml:space="preserve">Besvarer ikke forskningsspørsmålet. Dokumenterer ikke forståelse </w:t>
      </w:r>
      <w:r w:rsidR="00B76A1F" w:rsidRPr="007551C8">
        <w:rPr>
          <w:rFonts w:ascii="Times New Roman" w:eastAsia="Times New Roman" w:hAnsi="Times New Roman" w:cs="Times New Roman"/>
          <w:color w:val="000000" w:themeColor="text1"/>
          <w:lang w:val="nb-NO" w:eastAsia="nb-NO"/>
        </w:rPr>
        <w:t xml:space="preserve">av </w:t>
      </w:r>
      <w:r w:rsidRPr="007551C8">
        <w:rPr>
          <w:rFonts w:ascii="Times New Roman" w:eastAsia="Times New Roman" w:hAnsi="Times New Roman" w:cs="Times New Roman"/>
          <w:color w:val="000000" w:themeColor="text1"/>
          <w:lang w:val="nb-NO" w:eastAsia="nb-NO"/>
        </w:rPr>
        <w:t>beskrivelse, analyse</w:t>
      </w:r>
      <w:r w:rsidR="00A92036" w:rsidRPr="007551C8">
        <w:rPr>
          <w:rFonts w:ascii="Times New Roman" w:eastAsia="Times New Roman" w:hAnsi="Times New Roman" w:cs="Times New Roman"/>
          <w:color w:val="000000" w:themeColor="text1"/>
          <w:lang w:val="nb-NO" w:eastAsia="nb-NO"/>
        </w:rPr>
        <w:t xml:space="preserve">, </w:t>
      </w:r>
      <w:r w:rsidRPr="007551C8">
        <w:rPr>
          <w:rFonts w:ascii="Times New Roman" w:eastAsia="Times New Roman" w:hAnsi="Times New Roman" w:cs="Times New Roman"/>
          <w:color w:val="000000" w:themeColor="text1"/>
          <w:lang w:val="nb-NO" w:eastAsia="nb-NO"/>
        </w:rPr>
        <w:t>fortolkning</w:t>
      </w:r>
      <w:r w:rsidR="00A92036" w:rsidRPr="007551C8">
        <w:rPr>
          <w:rFonts w:ascii="Times New Roman" w:eastAsia="Times New Roman" w:hAnsi="Times New Roman" w:cs="Times New Roman"/>
          <w:color w:val="000000" w:themeColor="text1"/>
          <w:lang w:val="nb-NO" w:eastAsia="nb-NO"/>
        </w:rPr>
        <w:t xml:space="preserve"> og evaluering</w:t>
      </w:r>
      <w:r w:rsidRPr="007551C8">
        <w:rPr>
          <w:rFonts w:ascii="Times New Roman" w:eastAsia="Times New Roman" w:hAnsi="Times New Roman" w:cs="Times New Roman"/>
          <w:color w:val="000000" w:themeColor="text1"/>
          <w:lang w:val="nb-NO" w:eastAsia="nb-NO"/>
        </w:rPr>
        <w:t xml:space="preserve">. Svært mangelfull analyse eller manglende analyse. Lav eller svært </w:t>
      </w:r>
      <w:proofErr w:type="gramStart"/>
      <w:r w:rsidRPr="007551C8">
        <w:rPr>
          <w:rFonts w:ascii="Times New Roman" w:eastAsia="Times New Roman" w:hAnsi="Times New Roman" w:cs="Times New Roman"/>
          <w:color w:val="000000" w:themeColor="text1"/>
          <w:lang w:val="nb-NO" w:eastAsia="nb-NO"/>
        </w:rPr>
        <w:t>mangelfull</w:t>
      </w:r>
      <w:proofErr w:type="gramEnd"/>
      <w:r w:rsidRPr="007551C8">
        <w:rPr>
          <w:rFonts w:ascii="Times New Roman" w:eastAsia="Times New Roman" w:hAnsi="Times New Roman" w:cs="Times New Roman"/>
          <w:color w:val="000000" w:themeColor="text1"/>
          <w:lang w:val="nb-NO" w:eastAsia="nb-NO"/>
        </w:rPr>
        <w:t xml:space="preserve"> forståelse for begrepene som inngår i forskningsspørsmålet. Holder ikke universitetsnivå, upresist/umodent språk, uklare resonnementer, uklar struktur, manglende vurderingsevne og selvstendighet.</w:t>
      </w:r>
    </w:p>
    <w:p w14:paraId="303F1C6B" w14:textId="77777777" w:rsidR="00157CB7" w:rsidRDefault="00157CB7" w:rsidP="00402E97">
      <w:pPr>
        <w:rPr>
          <w:rFonts w:ascii="Times New Roman" w:hAnsi="Times New Roman" w:cs="Times New Roman"/>
          <w:color w:val="000000" w:themeColor="text1"/>
          <w:lang w:val="nb-NO"/>
        </w:rPr>
      </w:pPr>
    </w:p>
    <w:p w14:paraId="4AE48321" w14:textId="3E314028" w:rsidR="007B731F" w:rsidRPr="007B731F" w:rsidRDefault="007B731F" w:rsidP="00402E97">
      <w:pPr>
        <w:rPr>
          <w:rFonts w:ascii="Times New Roman" w:hAnsi="Times New Roman" w:cs="Times New Roman"/>
          <w:b/>
          <w:bCs/>
          <w:color w:val="000000" w:themeColor="text1"/>
          <w:lang w:val="nb-NO"/>
        </w:rPr>
      </w:pPr>
      <w:r w:rsidRPr="007B731F">
        <w:rPr>
          <w:rFonts w:ascii="Times New Roman" w:hAnsi="Times New Roman" w:cs="Times New Roman"/>
          <w:b/>
          <w:bCs/>
          <w:color w:val="000000" w:themeColor="text1"/>
          <w:lang w:val="nb-NO"/>
        </w:rPr>
        <w:t>Oppgavene</w:t>
      </w:r>
    </w:p>
    <w:p w14:paraId="52BF1E02" w14:textId="77777777" w:rsidR="007B731F" w:rsidRPr="007551C8" w:rsidRDefault="007B731F" w:rsidP="00402E97">
      <w:pPr>
        <w:rPr>
          <w:rFonts w:ascii="Times New Roman" w:hAnsi="Times New Roman" w:cs="Times New Roman"/>
          <w:color w:val="000000" w:themeColor="text1"/>
          <w:lang w:val="nb-NO"/>
        </w:rPr>
      </w:pPr>
    </w:p>
    <w:p w14:paraId="040F9232" w14:textId="5715480B" w:rsidR="00BA5E25" w:rsidRDefault="007551C8" w:rsidP="007551C8">
      <w:pPr>
        <w:jc w:val="both"/>
        <w:rPr>
          <w:rFonts w:ascii="Times New Roman" w:hAnsi="Times New Roman" w:cs="Times New Roman"/>
          <w:color w:val="000000" w:themeColor="text1"/>
          <w:lang w:val="nb-NO"/>
        </w:rPr>
      </w:pPr>
      <w:r>
        <w:rPr>
          <w:rFonts w:ascii="Times New Roman" w:hAnsi="Times New Roman" w:cs="Times New Roman"/>
          <w:color w:val="000000" w:themeColor="text1"/>
          <w:lang w:val="nb-NO"/>
        </w:rPr>
        <w:t>Studentene velger mellom 1 av 2 oppgaver</w:t>
      </w:r>
      <w:r w:rsidR="007B731F">
        <w:rPr>
          <w:rFonts w:ascii="Times New Roman" w:hAnsi="Times New Roman" w:cs="Times New Roman"/>
          <w:color w:val="000000" w:themeColor="text1"/>
          <w:lang w:val="nb-NO"/>
        </w:rPr>
        <w:t>, og skal skrive 5 sider</w:t>
      </w:r>
      <w:r>
        <w:rPr>
          <w:rFonts w:ascii="Times New Roman" w:hAnsi="Times New Roman" w:cs="Times New Roman"/>
          <w:color w:val="000000" w:themeColor="text1"/>
          <w:lang w:val="nb-NO"/>
        </w:rPr>
        <w:t xml:space="preserve">. Begge </w:t>
      </w:r>
      <w:r w:rsidR="007B731F">
        <w:rPr>
          <w:rFonts w:ascii="Times New Roman" w:hAnsi="Times New Roman" w:cs="Times New Roman"/>
          <w:color w:val="000000" w:themeColor="text1"/>
          <w:lang w:val="nb-NO"/>
        </w:rPr>
        <w:t xml:space="preserve">oppgavene </w:t>
      </w:r>
      <w:r>
        <w:rPr>
          <w:rFonts w:ascii="Times New Roman" w:hAnsi="Times New Roman" w:cs="Times New Roman"/>
          <w:color w:val="000000" w:themeColor="text1"/>
          <w:lang w:val="nb-NO"/>
        </w:rPr>
        <w:t xml:space="preserve">handler direkte om verk </w:t>
      </w:r>
      <w:r w:rsidR="007B731F">
        <w:rPr>
          <w:rFonts w:ascii="Times New Roman" w:hAnsi="Times New Roman" w:cs="Times New Roman"/>
          <w:color w:val="000000" w:themeColor="text1"/>
          <w:lang w:val="nb-NO"/>
        </w:rPr>
        <w:t xml:space="preserve">sett og </w:t>
      </w:r>
      <w:r>
        <w:rPr>
          <w:rFonts w:ascii="Times New Roman" w:hAnsi="Times New Roman" w:cs="Times New Roman"/>
          <w:color w:val="000000" w:themeColor="text1"/>
          <w:lang w:val="nb-NO"/>
        </w:rPr>
        <w:t xml:space="preserve">gjennomgått i undervisningen. Oppgave 2 er kanskje hakket enklere enn oppgave 1, men i begge forventes særlig </w:t>
      </w:r>
      <w:r w:rsidRPr="007551C8">
        <w:rPr>
          <w:rFonts w:ascii="Times New Roman" w:eastAsia="Times New Roman" w:hAnsi="Times New Roman" w:cs="Times New Roman"/>
          <w:color w:val="000000" w:themeColor="text1"/>
          <w:lang w:val="nb-NO" w:eastAsia="nb-NO"/>
        </w:rPr>
        <w:t>forståelse av forskjellen på beskrivelse, analyse</w:t>
      </w:r>
      <w:r>
        <w:rPr>
          <w:rFonts w:ascii="Times New Roman" w:eastAsia="Times New Roman" w:hAnsi="Times New Roman" w:cs="Times New Roman"/>
          <w:color w:val="000000" w:themeColor="text1"/>
          <w:lang w:val="nb-NO" w:eastAsia="nb-NO"/>
        </w:rPr>
        <w:t xml:space="preserve"> og</w:t>
      </w:r>
      <w:r w:rsidRPr="007551C8">
        <w:rPr>
          <w:rFonts w:ascii="Times New Roman" w:eastAsia="Times New Roman" w:hAnsi="Times New Roman" w:cs="Times New Roman"/>
          <w:color w:val="000000" w:themeColor="text1"/>
          <w:lang w:val="nb-NO" w:eastAsia="nb-NO"/>
        </w:rPr>
        <w:t xml:space="preserve"> fortolkning</w:t>
      </w:r>
      <w:r>
        <w:rPr>
          <w:rFonts w:ascii="Times New Roman" w:eastAsia="Times New Roman" w:hAnsi="Times New Roman" w:cs="Times New Roman"/>
          <w:color w:val="000000" w:themeColor="text1"/>
          <w:lang w:val="nb-NO" w:eastAsia="nb-NO"/>
        </w:rPr>
        <w:t xml:space="preserve">, og god bruk av stilvokabular. </w:t>
      </w:r>
    </w:p>
    <w:p w14:paraId="077CD5E4" w14:textId="77777777" w:rsidR="007551C8" w:rsidRPr="007551C8" w:rsidRDefault="007551C8" w:rsidP="00402E97">
      <w:pPr>
        <w:rPr>
          <w:rFonts w:ascii="Times New Roman" w:hAnsi="Times New Roman" w:cs="Times New Roman"/>
          <w:color w:val="000000" w:themeColor="text1"/>
          <w:lang w:val="nb-NO"/>
        </w:rPr>
      </w:pPr>
    </w:p>
    <w:p w14:paraId="5A04992C" w14:textId="77777777" w:rsidR="007551C8" w:rsidRPr="00867093" w:rsidRDefault="007551C8" w:rsidP="007551C8">
      <w:pPr>
        <w:pStyle w:val="NormalWeb"/>
        <w:shd w:val="clear" w:color="auto" w:fill="FFFFFF"/>
        <w:spacing w:before="0" w:beforeAutospacing="0" w:after="0" w:afterAutospacing="0"/>
        <w:jc w:val="both"/>
        <w:rPr>
          <w:b/>
          <w:bCs/>
          <w:color w:val="000000"/>
          <w:bdr w:val="none" w:sz="0" w:space="0" w:color="auto" w:frame="1"/>
          <w:lang w:val="en-US"/>
        </w:rPr>
      </w:pPr>
      <w:r w:rsidRPr="00867093">
        <w:rPr>
          <w:b/>
          <w:bCs/>
          <w:color w:val="000000"/>
          <w:bdr w:val="none" w:sz="0" w:space="0" w:color="auto" w:frame="1"/>
          <w:lang w:val="en-US"/>
        </w:rPr>
        <w:t>1</w:t>
      </w:r>
    </w:p>
    <w:p w14:paraId="7D75216B" w14:textId="77777777" w:rsidR="007551C8" w:rsidRPr="00867093" w:rsidRDefault="007551C8" w:rsidP="007551C8">
      <w:pPr>
        <w:pStyle w:val="NormalWeb"/>
        <w:shd w:val="clear" w:color="auto" w:fill="FFFFFF"/>
        <w:spacing w:before="0" w:beforeAutospacing="0" w:after="0" w:afterAutospacing="0"/>
        <w:jc w:val="both"/>
        <w:rPr>
          <w:color w:val="000000"/>
          <w:bdr w:val="none" w:sz="0" w:space="0" w:color="auto" w:frame="1"/>
          <w:lang w:val="en-US"/>
        </w:rPr>
      </w:pPr>
    </w:p>
    <w:p w14:paraId="1190106B" w14:textId="77777777" w:rsidR="007551C8" w:rsidRPr="00867093" w:rsidRDefault="007551C8" w:rsidP="007551C8">
      <w:pPr>
        <w:pStyle w:val="NormalWeb"/>
        <w:shd w:val="clear" w:color="auto" w:fill="FFFFFF"/>
        <w:spacing w:before="0" w:beforeAutospacing="0" w:after="0" w:afterAutospacing="0"/>
        <w:jc w:val="both"/>
        <w:rPr>
          <w:color w:val="000000"/>
          <w:bdr w:val="none" w:sz="0" w:space="0" w:color="auto" w:frame="1"/>
          <w:lang w:val="en-US"/>
        </w:rPr>
      </w:pPr>
      <w:r w:rsidRPr="00867093">
        <w:rPr>
          <w:color w:val="000000"/>
          <w:bdr w:val="none" w:sz="0" w:space="0" w:color="auto" w:frame="1"/>
          <w:lang w:val="en-US"/>
        </w:rPr>
        <w:t xml:space="preserve">«[A]s good a way as any towards understanding what a film is trying to say to us is to know how it is saying it», hevder André Bazin (i </w:t>
      </w:r>
      <w:r w:rsidRPr="00867093">
        <w:rPr>
          <w:i/>
          <w:iCs/>
          <w:color w:val="000000"/>
          <w:bdr w:val="none" w:sz="0" w:space="0" w:color="auto" w:frame="1"/>
          <w:lang w:val="en-US"/>
        </w:rPr>
        <w:t>What is Cinema?</w:t>
      </w:r>
      <w:r w:rsidRPr="00867093">
        <w:rPr>
          <w:color w:val="000000"/>
          <w:bdr w:val="none" w:sz="0" w:space="0" w:color="auto" w:frame="1"/>
          <w:lang w:val="en-US"/>
        </w:rPr>
        <w:t xml:space="preserve">, s. 30). Og David Bordwell (i </w:t>
      </w:r>
      <w:r w:rsidRPr="00867093">
        <w:rPr>
          <w:i/>
          <w:iCs/>
          <w:color w:val="000000"/>
          <w:bdr w:val="none" w:sz="0" w:space="0" w:color="auto" w:frame="1"/>
          <w:lang w:val="en-US"/>
        </w:rPr>
        <w:t>On the History of Film Style</w:t>
      </w:r>
      <w:r w:rsidRPr="00867093">
        <w:rPr>
          <w:color w:val="000000"/>
          <w:bdr w:val="none" w:sz="0" w:space="0" w:color="auto" w:frame="1"/>
          <w:lang w:val="en-US"/>
        </w:rPr>
        <w:t xml:space="preserve">, s. 4) definerer </w:t>
      </w:r>
      <w:r w:rsidRPr="00867093">
        <w:rPr>
          <w:i/>
          <w:iCs/>
          <w:color w:val="000000"/>
          <w:bdr w:val="none" w:sz="0" w:space="0" w:color="auto" w:frame="1"/>
          <w:lang w:val="en-US"/>
        </w:rPr>
        <w:t>stil</w:t>
      </w:r>
      <w:r w:rsidRPr="00867093">
        <w:rPr>
          <w:color w:val="000000"/>
          <w:bdr w:val="none" w:sz="0" w:space="0" w:color="auto" w:frame="1"/>
          <w:lang w:val="en-US"/>
        </w:rPr>
        <w:t xml:space="preserve"> slik: «In the narrowest sense, I take style to be a film’s systematic and significant use of techniques of the </w:t>
      </w:r>
      <w:proofErr w:type="gramStart"/>
      <w:r w:rsidRPr="00867093">
        <w:rPr>
          <w:color w:val="000000"/>
          <w:bdr w:val="none" w:sz="0" w:space="0" w:color="auto" w:frame="1"/>
          <w:lang w:val="en-US"/>
        </w:rPr>
        <w:t>medium.»</w:t>
      </w:r>
      <w:proofErr w:type="gramEnd"/>
      <w:r w:rsidRPr="00867093">
        <w:rPr>
          <w:color w:val="000000"/>
          <w:bdr w:val="none" w:sz="0" w:space="0" w:color="auto" w:frame="1"/>
          <w:lang w:val="en-US"/>
        </w:rPr>
        <w:t xml:space="preserve"> </w:t>
      </w:r>
    </w:p>
    <w:p w14:paraId="5ED286CD" w14:textId="77777777" w:rsidR="007551C8" w:rsidRPr="00867093" w:rsidRDefault="007551C8" w:rsidP="007551C8">
      <w:pPr>
        <w:pStyle w:val="NormalWeb"/>
        <w:shd w:val="clear" w:color="auto" w:fill="FFFFFF"/>
        <w:spacing w:before="0" w:beforeAutospacing="0" w:after="0" w:afterAutospacing="0"/>
        <w:rPr>
          <w:color w:val="000000"/>
          <w:bdr w:val="none" w:sz="0" w:space="0" w:color="auto" w:frame="1"/>
          <w:lang w:val="en-US"/>
        </w:rPr>
      </w:pPr>
    </w:p>
    <w:p w14:paraId="4D8A4D93" w14:textId="77777777" w:rsidR="007551C8" w:rsidRPr="007551C8" w:rsidRDefault="007551C8" w:rsidP="007551C8">
      <w:pPr>
        <w:pStyle w:val="NormalWeb"/>
        <w:shd w:val="clear" w:color="auto" w:fill="FFFFFF"/>
        <w:spacing w:before="0" w:beforeAutospacing="0" w:after="0" w:afterAutospacing="0"/>
        <w:rPr>
          <w:color w:val="000000"/>
          <w:bdr w:val="none" w:sz="0" w:space="0" w:color="auto" w:frame="1"/>
        </w:rPr>
      </w:pPr>
      <w:r w:rsidRPr="007551C8">
        <w:rPr>
          <w:color w:val="000000"/>
          <w:bdr w:val="none" w:sz="0" w:space="0" w:color="auto" w:frame="1"/>
        </w:rPr>
        <w:t xml:space="preserve">Diskuter </w:t>
      </w:r>
      <w:proofErr w:type="spellStart"/>
      <w:r w:rsidRPr="007551C8">
        <w:rPr>
          <w:color w:val="000000"/>
          <w:bdr w:val="none" w:sz="0" w:space="0" w:color="auto" w:frame="1"/>
        </w:rPr>
        <w:t>Bazins</w:t>
      </w:r>
      <w:proofErr w:type="spellEnd"/>
      <w:r w:rsidRPr="007551C8">
        <w:rPr>
          <w:color w:val="000000"/>
          <w:bdr w:val="none" w:sz="0" w:space="0" w:color="auto" w:frame="1"/>
        </w:rPr>
        <w:t xml:space="preserve"> og </w:t>
      </w:r>
      <w:proofErr w:type="spellStart"/>
      <w:r w:rsidRPr="007551C8">
        <w:rPr>
          <w:color w:val="000000"/>
          <w:bdr w:val="none" w:sz="0" w:space="0" w:color="auto" w:frame="1"/>
        </w:rPr>
        <w:t>Bordwells</w:t>
      </w:r>
      <w:proofErr w:type="spellEnd"/>
      <w:r w:rsidRPr="007551C8">
        <w:rPr>
          <w:color w:val="000000"/>
          <w:bdr w:val="none" w:sz="0" w:space="0" w:color="auto" w:frame="1"/>
        </w:rPr>
        <w:t xml:space="preserve"> syn på stil gjennom en sammenlignende stilanalyse av </w:t>
      </w:r>
    </w:p>
    <w:p w14:paraId="4DCED7D8" w14:textId="77777777" w:rsidR="007551C8" w:rsidRPr="007551C8" w:rsidRDefault="007551C8" w:rsidP="007551C8">
      <w:pPr>
        <w:pStyle w:val="NormalWeb"/>
        <w:shd w:val="clear" w:color="auto" w:fill="FFFFFF"/>
        <w:spacing w:before="0" w:beforeAutospacing="0" w:after="0" w:afterAutospacing="0"/>
        <w:ind w:firstLine="708"/>
        <w:rPr>
          <w:color w:val="000000"/>
          <w:bdr w:val="none" w:sz="0" w:space="0" w:color="auto" w:frame="1"/>
        </w:rPr>
      </w:pPr>
    </w:p>
    <w:p w14:paraId="133B5256" w14:textId="77777777" w:rsidR="007551C8" w:rsidRPr="007551C8" w:rsidRDefault="007551C8" w:rsidP="007551C8">
      <w:pPr>
        <w:pStyle w:val="NormalWeb"/>
        <w:shd w:val="clear" w:color="auto" w:fill="FFFFFF"/>
        <w:spacing w:before="0" w:beforeAutospacing="0" w:after="0" w:afterAutospacing="0"/>
        <w:ind w:firstLine="708"/>
        <w:rPr>
          <w:color w:val="000000"/>
          <w:bdr w:val="none" w:sz="0" w:space="0" w:color="auto" w:frame="1"/>
        </w:rPr>
      </w:pPr>
      <w:r w:rsidRPr="007551C8">
        <w:rPr>
          <w:i/>
          <w:iCs/>
          <w:color w:val="000000"/>
          <w:bdr w:val="none" w:sz="0" w:space="0" w:color="auto" w:frame="1"/>
        </w:rPr>
        <w:t>Morgendagens helter</w:t>
      </w:r>
      <w:r w:rsidRPr="007551C8">
        <w:rPr>
          <w:color w:val="000000"/>
          <w:bdr w:val="none" w:sz="0" w:space="0" w:color="auto" w:frame="1"/>
        </w:rPr>
        <w:t xml:space="preserve"> </w:t>
      </w:r>
    </w:p>
    <w:p w14:paraId="65D2710D" w14:textId="77777777" w:rsidR="007551C8" w:rsidRPr="007551C8" w:rsidRDefault="007551C8" w:rsidP="007551C8">
      <w:pPr>
        <w:pStyle w:val="NormalWeb"/>
        <w:shd w:val="clear" w:color="auto" w:fill="FFFFFF"/>
        <w:spacing w:before="0" w:beforeAutospacing="0" w:after="0" w:afterAutospacing="0"/>
        <w:rPr>
          <w:color w:val="000000"/>
          <w:bdr w:val="none" w:sz="0" w:space="0" w:color="auto" w:frame="1"/>
        </w:rPr>
      </w:pPr>
    </w:p>
    <w:p w14:paraId="5547E852" w14:textId="77777777" w:rsidR="007551C8" w:rsidRPr="007551C8" w:rsidRDefault="007551C8" w:rsidP="007551C8">
      <w:pPr>
        <w:pStyle w:val="NormalWeb"/>
        <w:shd w:val="clear" w:color="auto" w:fill="FFFFFF"/>
        <w:spacing w:before="0" w:beforeAutospacing="0" w:after="0" w:afterAutospacing="0"/>
        <w:rPr>
          <w:color w:val="000000"/>
          <w:bdr w:val="none" w:sz="0" w:space="0" w:color="auto" w:frame="1"/>
        </w:rPr>
      </w:pPr>
      <w:r w:rsidRPr="007551C8">
        <w:rPr>
          <w:color w:val="000000"/>
          <w:bdr w:val="none" w:sz="0" w:space="0" w:color="auto" w:frame="1"/>
        </w:rPr>
        <w:t xml:space="preserve">og én av følgende verk: </w:t>
      </w:r>
    </w:p>
    <w:p w14:paraId="42A88182" w14:textId="77777777" w:rsidR="007551C8" w:rsidRPr="007551C8" w:rsidRDefault="007551C8" w:rsidP="007551C8">
      <w:pPr>
        <w:pStyle w:val="NormalWeb"/>
        <w:shd w:val="clear" w:color="auto" w:fill="FFFFFF"/>
        <w:spacing w:before="0" w:beforeAutospacing="0" w:after="0" w:afterAutospacing="0"/>
        <w:rPr>
          <w:color w:val="000000"/>
          <w:bdr w:val="none" w:sz="0" w:space="0" w:color="auto" w:frame="1"/>
        </w:rPr>
      </w:pPr>
    </w:p>
    <w:p w14:paraId="557D2B65" w14:textId="77777777" w:rsidR="007551C8" w:rsidRPr="00867093" w:rsidRDefault="007551C8" w:rsidP="007551C8">
      <w:pPr>
        <w:pStyle w:val="NormalWeb"/>
        <w:shd w:val="clear" w:color="auto" w:fill="FFFFFF"/>
        <w:spacing w:before="0" w:beforeAutospacing="0" w:after="0" w:afterAutospacing="0"/>
        <w:ind w:firstLine="708"/>
        <w:rPr>
          <w:color w:val="000000"/>
          <w:bdr w:val="none" w:sz="0" w:space="0" w:color="auto" w:frame="1"/>
          <w:lang w:val="en-US"/>
        </w:rPr>
      </w:pPr>
      <w:r w:rsidRPr="00867093">
        <w:rPr>
          <w:i/>
          <w:iCs/>
          <w:color w:val="000000"/>
          <w:bdr w:val="none" w:sz="0" w:space="0" w:color="auto" w:frame="1"/>
          <w:lang w:val="en-US"/>
        </w:rPr>
        <w:t>Seinfeld</w:t>
      </w:r>
      <w:r w:rsidRPr="00867093">
        <w:rPr>
          <w:color w:val="000000"/>
          <w:bdr w:val="none" w:sz="0" w:space="0" w:color="auto" w:frame="1"/>
          <w:lang w:val="en-US"/>
        </w:rPr>
        <w:t xml:space="preserve"> «The Contest» </w:t>
      </w:r>
    </w:p>
    <w:p w14:paraId="3DF6B35C" w14:textId="77777777" w:rsidR="007551C8" w:rsidRPr="00867093" w:rsidRDefault="007551C8" w:rsidP="007551C8">
      <w:pPr>
        <w:pStyle w:val="NormalWeb"/>
        <w:shd w:val="clear" w:color="auto" w:fill="FFFFFF"/>
        <w:spacing w:before="0" w:beforeAutospacing="0" w:after="0" w:afterAutospacing="0"/>
        <w:ind w:firstLine="708"/>
        <w:rPr>
          <w:color w:val="000000"/>
          <w:bdr w:val="none" w:sz="0" w:space="0" w:color="auto" w:frame="1"/>
          <w:lang w:val="en-US"/>
        </w:rPr>
      </w:pPr>
      <w:r w:rsidRPr="00867093">
        <w:rPr>
          <w:i/>
          <w:iCs/>
          <w:color w:val="000000"/>
          <w:bdr w:val="none" w:sz="0" w:space="0" w:color="auto" w:frame="1"/>
          <w:lang w:val="en-US"/>
        </w:rPr>
        <w:t>Euphoria</w:t>
      </w:r>
      <w:r w:rsidRPr="00867093">
        <w:rPr>
          <w:color w:val="000000"/>
          <w:bdr w:val="none" w:sz="0" w:space="0" w:color="auto" w:frame="1"/>
          <w:lang w:val="en-US"/>
        </w:rPr>
        <w:t xml:space="preserve"> «Pilot» </w:t>
      </w:r>
    </w:p>
    <w:p w14:paraId="3C4B98F4" w14:textId="77777777" w:rsidR="007551C8" w:rsidRPr="00867093" w:rsidRDefault="007551C8" w:rsidP="007551C8">
      <w:pPr>
        <w:pStyle w:val="NormalWeb"/>
        <w:shd w:val="clear" w:color="auto" w:fill="FFFFFF"/>
        <w:spacing w:before="0" w:beforeAutospacing="0" w:after="0" w:afterAutospacing="0"/>
        <w:ind w:firstLine="708"/>
        <w:rPr>
          <w:color w:val="000000"/>
          <w:bdr w:val="none" w:sz="0" w:space="0" w:color="auto" w:frame="1"/>
          <w:lang w:val="en-US"/>
        </w:rPr>
      </w:pPr>
      <w:r w:rsidRPr="00867093">
        <w:rPr>
          <w:i/>
          <w:iCs/>
          <w:color w:val="000000"/>
          <w:bdr w:val="none" w:sz="0" w:space="0" w:color="auto" w:frame="1"/>
          <w:lang w:val="en-US"/>
        </w:rPr>
        <w:t>My Best Friend’s House</w:t>
      </w:r>
      <w:r w:rsidRPr="00867093">
        <w:rPr>
          <w:color w:val="000000"/>
          <w:bdr w:val="none" w:sz="0" w:space="0" w:color="auto" w:frame="1"/>
          <w:lang w:val="en-US"/>
        </w:rPr>
        <w:t xml:space="preserve"> </w:t>
      </w:r>
      <w:r w:rsidRPr="00867093">
        <w:rPr>
          <w:i/>
          <w:iCs/>
          <w:color w:val="000000"/>
          <w:bdr w:val="none" w:sz="0" w:space="0" w:color="auto" w:frame="1"/>
          <w:lang w:val="en-US"/>
        </w:rPr>
        <w:t>(Saturday Night Live)</w:t>
      </w:r>
    </w:p>
    <w:p w14:paraId="3B379BE3" w14:textId="77777777" w:rsidR="007551C8" w:rsidRPr="00867093" w:rsidRDefault="007551C8" w:rsidP="007551C8">
      <w:pPr>
        <w:pStyle w:val="NormalWeb"/>
        <w:shd w:val="clear" w:color="auto" w:fill="FFFFFF"/>
        <w:spacing w:before="0" w:beforeAutospacing="0" w:after="0" w:afterAutospacing="0"/>
        <w:rPr>
          <w:color w:val="000000"/>
          <w:bdr w:val="none" w:sz="0" w:space="0" w:color="auto" w:frame="1"/>
          <w:lang w:val="en-US"/>
        </w:rPr>
      </w:pPr>
    </w:p>
    <w:p w14:paraId="5F6425BC" w14:textId="77777777" w:rsidR="007551C8" w:rsidRPr="007551C8" w:rsidRDefault="007551C8" w:rsidP="007551C8">
      <w:pPr>
        <w:pStyle w:val="NormalWeb"/>
        <w:shd w:val="clear" w:color="auto" w:fill="FFFFFF"/>
        <w:spacing w:before="0" w:beforeAutospacing="0" w:after="0" w:afterAutospacing="0"/>
        <w:rPr>
          <w:color w:val="000000"/>
          <w:bdr w:val="none" w:sz="0" w:space="0" w:color="auto" w:frame="1"/>
        </w:rPr>
      </w:pPr>
      <w:r w:rsidRPr="007551C8">
        <w:rPr>
          <w:color w:val="000000"/>
          <w:bdr w:val="none" w:sz="0" w:space="0" w:color="auto" w:frame="1"/>
        </w:rPr>
        <w:t>Formuler din egen problemstilling. Diskuter med utgangspunkt i pensumlitteraturen.</w:t>
      </w:r>
    </w:p>
    <w:p w14:paraId="20088812" w14:textId="77777777" w:rsidR="007551C8" w:rsidRPr="007551C8" w:rsidRDefault="007551C8" w:rsidP="007551C8">
      <w:pPr>
        <w:pStyle w:val="NormalWeb"/>
        <w:shd w:val="clear" w:color="auto" w:fill="FFFFFF"/>
        <w:spacing w:before="0" w:beforeAutospacing="0" w:after="0" w:afterAutospacing="0"/>
        <w:rPr>
          <w:color w:val="000000"/>
          <w:bdr w:val="none" w:sz="0" w:space="0" w:color="auto" w:frame="1"/>
        </w:rPr>
      </w:pPr>
    </w:p>
    <w:p w14:paraId="0C5004D5" w14:textId="77777777" w:rsidR="007551C8" w:rsidRPr="007551C8" w:rsidRDefault="007551C8" w:rsidP="007551C8">
      <w:pPr>
        <w:pStyle w:val="NormalWeb"/>
        <w:shd w:val="clear" w:color="auto" w:fill="FFFFFF"/>
        <w:spacing w:before="0" w:beforeAutospacing="0" w:after="0" w:afterAutospacing="0"/>
        <w:rPr>
          <w:color w:val="242424"/>
        </w:rPr>
      </w:pPr>
      <w:r w:rsidRPr="007551C8">
        <w:rPr>
          <w:i/>
          <w:iCs/>
          <w:color w:val="000000"/>
          <w:bdr w:val="none" w:sz="0" w:space="0" w:color="auto" w:frame="1"/>
        </w:rPr>
        <w:t>Morgendagens helter</w:t>
      </w:r>
      <w:r w:rsidRPr="007551C8">
        <w:rPr>
          <w:color w:val="000000"/>
          <w:bdr w:val="none" w:sz="0" w:space="0" w:color="auto" w:frame="1"/>
        </w:rPr>
        <w:t xml:space="preserve"> [</w:t>
      </w:r>
      <w:hyperlink r:id="rId5" w:tgtFrame="_blank" w:tooltip="https://vimeo.com/1125800310?share=copy&amp;fl=sv&amp;fe=ci" w:history="1">
        <w:r w:rsidRPr="007551C8">
          <w:rPr>
            <w:rStyle w:val="Hyperkobling"/>
            <w:bdr w:val="none" w:sz="0" w:space="0" w:color="auto" w:frame="1"/>
          </w:rPr>
          <w:t>https://vimeo.com/1125800310?share=copy&amp;fl=sv&amp;fe=ci</w:t>
        </w:r>
      </w:hyperlink>
    </w:p>
    <w:p w14:paraId="0258EE2A" w14:textId="463A5E0F" w:rsidR="007551C8" w:rsidRPr="00867093" w:rsidRDefault="007551C8" w:rsidP="007551C8">
      <w:pPr>
        <w:pStyle w:val="NormalWeb"/>
        <w:shd w:val="clear" w:color="auto" w:fill="FFFFFF"/>
        <w:spacing w:before="0" w:beforeAutospacing="0" w:after="0" w:afterAutospacing="0"/>
        <w:rPr>
          <w:color w:val="242424"/>
          <w:lang w:val="en-US"/>
        </w:rPr>
      </w:pPr>
      <w:r w:rsidRPr="00867093">
        <w:rPr>
          <w:color w:val="242424"/>
          <w:bdr w:val="none" w:sz="0" w:space="0" w:color="auto" w:frame="1"/>
          <w:lang w:val="en-US"/>
        </w:rPr>
        <w:t>passord: MH</w:t>
      </w:r>
      <w:r w:rsidRPr="00867093">
        <w:rPr>
          <w:color w:val="000000"/>
          <w:bdr w:val="none" w:sz="0" w:space="0" w:color="auto" w:frame="1"/>
          <w:lang w:val="en-US"/>
        </w:rPr>
        <w:t>]</w:t>
      </w:r>
    </w:p>
    <w:p w14:paraId="28B569A5" w14:textId="77777777" w:rsidR="007551C8" w:rsidRPr="00867093" w:rsidRDefault="007551C8" w:rsidP="007551C8">
      <w:pPr>
        <w:pStyle w:val="NormalWeb"/>
        <w:shd w:val="clear" w:color="auto" w:fill="FFFFFF"/>
        <w:spacing w:before="0" w:beforeAutospacing="0" w:after="0" w:afterAutospacing="0"/>
        <w:rPr>
          <w:color w:val="000000"/>
          <w:bdr w:val="none" w:sz="0" w:space="0" w:color="auto" w:frame="1"/>
          <w:lang w:val="en-US"/>
        </w:rPr>
      </w:pPr>
      <w:r w:rsidRPr="00867093">
        <w:rPr>
          <w:i/>
          <w:iCs/>
          <w:color w:val="000000"/>
          <w:bdr w:val="none" w:sz="0" w:space="0" w:color="auto" w:frame="1"/>
          <w:lang w:val="en-US"/>
        </w:rPr>
        <w:t>Seinfeld</w:t>
      </w:r>
      <w:r w:rsidRPr="00867093">
        <w:rPr>
          <w:color w:val="000000"/>
          <w:bdr w:val="none" w:sz="0" w:space="0" w:color="auto" w:frame="1"/>
          <w:lang w:val="en-US"/>
        </w:rPr>
        <w:t xml:space="preserve"> «The Contest» (fins hos Netflix)</w:t>
      </w:r>
    </w:p>
    <w:p w14:paraId="52A2B51C" w14:textId="77777777" w:rsidR="007551C8" w:rsidRPr="00867093" w:rsidRDefault="007551C8" w:rsidP="007551C8">
      <w:pPr>
        <w:pStyle w:val="NormalWeb"/>
        <w:shd w:val="clear" w:color="auto" w:fill="FFFFFF"/>
        <w:spacing w:before="0" w:beforeAutospacing="0" w:after="0" w:afterAutospacing="0"/>
        <w:rPr>
          <w:color w:val="000000"/>
          <w:bdr w:val="none" w:sz="0" w:space="0" w:color="auto" w:frame="1"/>
          <w:lang w:val="en-US"/>
        </w:rPr>
      </w:pPr>
      <w:r w:rsidRPr="00867093">
        <w:rPr>
          <w:i/>
          <w:iCs/>
          <w:color w:val="000000"/>
          <w:bdr w:val="none" w:sz="0" w:space="0" w:color="auto" w:frame="1"/>
          <w:lang w:val="en-US"/>
        </w:rPr>
        <w:t>Euphoria</w:t>
      </w:r>
      <w:r w:rsidRPr="00867093">
        <w:rPr>
          <w:color w:val="000000"/>
          <w:bdr w:val="none" w:sz="0" w:space="0" w:color="auto" w:frame="1"/>
          <w:lang w:val="en-US"/>
        </w:rPr>
        <w:t xml:space="preserve"> «Pilot» (fins hos HBO Max)</w:t>
      </w:r>
    </w:p>
    <w:p w14:paraId="470ADFAB" w14:textId="77777777" w:rsidR="007551C8" w:rsidRPr="00867093" w:rsidRDefault="007551C8" w:rsidP="007551C8">
      <w:pPr>
        <w:pStyle w:val="NormalWeb"/>
        <w:shd w:val="clear" w:color="auto" w:fill="FFFFFF"/>
        <w:spacing w:before="0" w:beforeAutospacing="0" w:after="0" w:afterAutospacing="0"/>
        <w:rPr>
          <w:color w:val="000000"/>
          <w:bdr w:val="none" w:sz="0" w:space="0" w:color="auto" w:frame="1"/>
          <w:lang w:val="en-US"/>
        </w:rPr>
      </w:pPr>
      <w:r w:rsidRPr="00867093">
        <w:rPr>
          <w:i/>
          <w:iCs/>
          <w:color w:val="000000"/>
          <w:bdr w:val="none" w:sz="0" w:space="0" w:color="auto" w:frame="1"/>
          <w:lang w:val="en-US"/>
        </w:rPr>
        <w:t>My Best Friend’s House</w:t>
      </w:r>
      <w:r w:rsidRPr="00867093">
        <w:rPr>
          <w:color w:val="000000"/>
          <w:bdr w:val="none" w:sz="0" w:space="0" w:color="auto" w:frame="1"/>
          <w:lang w:val="en-US"/>
        </w:rPr>
        <w:t xml:space="preserve"> (</w:t>
      </w:r>
      <w:r w:rsidRPr="00867093">
        <w:rPr>
          <w:i/>
          <w:iCs/>
          <w:color w:val="000000"/>
          <w:bdr w:val="none" w:sz="0" w:space="0" w:color="auto" w:frame="1"/>
          <w:lang w:val="en-US"/>
        </w:rPr>
        <w:t>Saturday Night Live</w:t>
      </w:r>
      <w:r w:rsidRPr="00867093">
        <w:rPr>
          <w:color w:val="000000"/>
          <w:bdr w:val="none" w:sz="0" w:space="0" w:color="auto" w:frame="1"/>
          <w:lang w:val="en-US"/>
        </w:rPr>
        <w:t xml:space="preserve">) </w:t>
      </w:r>
      <w:hyperlink r:id="rId6" w:history="1">
        <w:r w:rsidRPr="00867093">
          <w:rPr>
            <w:rStyle w:val="Hyperkobling"/>
            <w:bdr w:val="none" w:sz="0" w:space="0" w:color="auto" w:frame="1"/>
            <w:lang w:val="en-US"/>
          </w:rPr>
          <w:t>https://www.youtube.com/watch?v=zejK1XHIDcI</w:t>
        </w:r>
      </w:hyperlink>
      <w:r w:rsidRPr="00867093">
        <w:rPr>
          <w:color w:val="000000"/>
          <w:bdr w:val="none" w:sz="0" w:space="0" w:color="auto" w:frame="1"/>
          <w:lang w:val="en-US"/>
        </w:rPr>
        <w:t xml:space="preserve"> </w:t>
      </w:r>
    </w:p>
    <w:p w14:paraId="07337D90" w14:textId="77777777" w:rsidR="007551C8" w:rsidRPr="00867093" w:rsidRDefault="007551C8" w:rsidP="007551C8">
      <w:pPr>
        <w:pStyle w:val="NormalWeb"/>
        <w:shd w:val="clear" w:color="auto" w:fill="FFFFFF"/>
        <w:spacing w:before="0" w:beforeAutospacing="0" w:after="0" w:afterAutospacing="0"/>
        <w:rPr>
          <w:color w:val="000000"/>
          <w:lang w:val="en-US"/>
        </w:rPr>
      </w:pPr>
    </w:p>
    <w:p w14:paraId="5D64BA01" w14:textId="77777777" w:rsidR="007551C8" w:rsidRPr="007B731F" w:rsidRDefault="007551C8" w:rsidP="007551C8">
      <w:pPr>
        <w:pStyle w:val="NormalWeb"/>
        <w:shd w:val="clear" w:color="auto" w:fill="FFFFFF"/>
        <w:spacing w:before="0" w:beforeAutospacing="0" w:after="0" w:afterAutospacing="0"/>
        <w:rPr>
          <w:b/>
          <w:bCs/>
          <w:color w:val="000000"/>
          <w:bdr w:val="none" w:sz="0" w:space="0" w:color="auto" w:frame="1"/>
        </w:rPr>
      </w:pPr>
      <w:r w:rsidRPr="007B731F">
        <w:rPr>
          <w:b/>
          <w:bCs/>
          <w:color w:val="000000"/>
          <w:bdr w:val="none" w:sz="0" w:space="0" w:color="auto" w:frame="1"/>
        </w:rPr>
        <w:t>2</w:t>
      </w:r>
    </w:p>
    <w:p w14:paraId="7C409725" w14:textId="77777777" w:rsidR="007551C8" w:rsidRPr="007551C8" w:rsidRDefault="007551C8" w:rsidP="007551C8">
      <w:pPr>
        <w:pStyle w:val="NormalWeb"/>
        <w:shd w:val="clear" w:color="auto" w:fill="FFFFFF"/>
        <w:spacing w:before="0" w:beforeAutospacing="0" w:after="0" w:afterAutospacing="0"/>
        <w:rPr>
          <w:color w:val="000000"/>
          <w:bdr w:val="none" w:sz="0" w:space="0" w:color="auto" w:frame="1"/>
        </w:rPr>
      </w:pPr>
    </w:p>
    <w:p w14:paraId="54F35E07" w14:textId="77777777" w:rsidR="007551C8" w:rsidRPr="007551C8" w:rsidRDefault="007551C8" w:rsidP="007551C8">
      <w:pPr>
        <w:pStyle w:val="NormalWeb"/>
        <w:shd w:val="clear" w:color="auto" w:fill="FFFFFF"/>
        <w:spacing w:before="0" w:beforeAutospacing="0" w:after="0" w:afterAutospacing="0"/>
        <w:jc w:val="both"/>
        <w:rPr>
          <w:color w:val="000000"/>
          <w:bdr w:val="none" w:sz="0" w:space="0" w:color="auto" w:frame="1"/>
        </w:rPr>
      </w:pPr>
      <w:r w:rsidRPr="007551C8">
        <w:rPr>
          <w:color w:val="000000"/>
          <w:bdr w:val="none" w:sz="0" w:space="0" w:color="auto" w:frame="1"/>
        </w:rPr>
        <w:t xml:space="preserve">Diskuter hvordan karakterer presenteres og utvikles gjennom en sammenlignende stilanalyse av kortfilmene </w:t>
      </w:r>
      <w:r w:rsidRPr="007551C8">
        <w:rPr>
          <w:i/>
          <w:iCs/>
          <w:color w:val="000000"/>
          <w:bdr w:val="none" w:sz="0" w:space="0" w:color="auto" w:frame="1"/>
        </w:rPr>
        <w:t xml:space="preserve">Happy and </w:t>
      </w:r>
      <w:proofErr w:type="spellStart"/>
      <w:r w:rsidRPr="007551C8">
        <w:rPr>
          <w:i/>
          <w:iCs/>
          <w:color w:val="000000"/>
          <w:bdr w:val="none" w:sz="0" w:space="0" w:color="auto" w:frame="1"/>
        </w:rPr>
        <w:t>Glorious</w:t>
      </w:r>
      <w:proofErr w:type="spellEnd"/>
      <w:r w:rsidRPr="007551C8">
        <w:rPr>
          <w:color w:val="000000"/>
          <w:bdr w:val="none" w:sz="0" w:space="0" w:color="auto" w:frame="1"/>
        </w:rPr>
        <w:t xml:space="preserve"> (2012) og </w:t>
      </w:r>
      <w:proofErr w:type="spellStart"/>
      <w:r w:rsidRPr="007551C8">
        <w:rPr>
          <w:i/>
          <w:iCs/>
          <w:color w:val="000000"/>
          <w:bdr w:val="none" w:sz="0" w:space="0" w:color="auto" w:frame="1"/>
        </w:rPr>
        <w:t>Ma’amalade</w:t>
      </w:r>
      <w:proofErr w:type="spellEnd"/>
      <w:r w:rsidRPr="007551C8">
        <w:rPr>
          <w:i/>
          <w:iCs/>
          <w:color w:val="000000"/>
          <w:bdr w:val="none" w:sz="0" w:space="0" w:color="auto" w:frame="1"/>
        </w:rPr>
        <w:t xml:space="preserve"> Sandwich Your Majesty?</w:t>
      </w:r>
      <w:r w:rsidRPr="007551C8">
        <w:rPr>
          <w:color w:val="000000"/>
          <w:bdr w:val="none" w:sz="0" w:space="0" w:color="auto" w:frame="1"/>
        </w:rPr>
        <w:t xml:space="preserve"> (2022). Formuler din egen problemstilling. Diskuter med utgangspunkt i pensumlitteraturen.</w:t>
      </w:r>
    </w:p>
    <w:p w14:paraId="176B087D" w14:textId="77777777" w:rsidR="007551C8" w:rsidRPr="007551C8" w:rsidRDefault="007551C8" w:rsidP="007551C8">
      <w:pPr>
        <w:pStyle w:val="NormalWeb"/>
        <w:shd w:val="clear" w:color="auto" w:fill="FFFFFF"/>
        <w:spacing w:before="0" w:beforeAutospacing="0" w:after="0" w:afterAutospacing="0"/>
        <w:rPr>
          <w:color w:val="000000"/>
          <w:bdr w:val="none" w:sz="0" w:space="0" w:color="auto" w:frame="1"/>
        </w:rPr>
      </w:pPr>
    </w:p>
    <w:p w14:paraId="00316401" w14:textId="77777777" w:rsidR="007551C8" w:rsidRPr="007551C8" w:rsidRDefault="007551C8" w:rsidP="007551C8">
      <w:pPr>
        <w:pStyle w:val="NormalWeb"/>
        <w:shd w:val="clear" w:color="auto" w:fill="FFFFFF"/>
        <w:spacing w:before="0" w:beforeAutospacing="0" w:after="0" w:afterAutospacing="0"/>
        <w:rPr>
          <w:color w:val="000000"/>
          <w:bdr w:val="none" w:sz="0" w:space="0" w:color="auto" w:frame="1"/>
        </w:rPr>
      </w:pPr>
      <w:r w:rsidRPr="007551C8">
        <w:rPr>
          <w:i/>
          <w:iCs/>
          <w:color w:val="000000"/>
          <w:bdr w:val="none" w:sz="0" w:space="0" w:color="auto" w:frame="1"/>
        </w:rPr>
        <w:t xml:space="preserve">Happy and </w:t>
      </w:r>
      <w:proofErr w:type="spellStart"/>
      <w:r w:rsidRPr="007551C8">
        <w:rPr>
          <w:i/>
          <w:iCs/>
          <w:color w:val="000000"/>
          <w:bdr w:val="none" w:sz="0" w:space="0" w:color="auto" w:frame="1"/>
        </w:rPr>
        <w:t>Glorious</w:t>
      </w:r>
      <w:proofErr w:type="spellEnd"/>
      <w:r w:rsidRPr="007551C8">
        <w:rPr>
          <w:color w:val="000000"/>
          <w:bdr w:val="none" w:sz="0" w:space="0" w:color="auto" w:frame="1"/>
        </w:rPr>
        <w:t xml:space="preserve"> (2012) </w:t>
      </w:r>
      <w:hyperlink r:id="rId7" w:history="1">
        <w:r w:rsidRPr="007551C8">
          <w:rPr>
            <w:rStyle w:val="Hyperkobling"/>
            <w:bdr w:val="none" w:sz="0" w:space="0" w:color="auto" w:frame="1"/>
          </w:rPr>
          <w:t>https://www.youtube.com/watch?v=1AS-dCdYZbo</w:t>
        </w:r>
      </w:hyperlink>
      <w:r w:rsidRPr="007551C8">
        <w:rPr>
          <w:color w:val="000000"/>
          <w:bdr w:val="none" w:sz="0" w:space="0" w:color="auto" w:frame="1"/>
        </w:rPr>
        <w:t xml:space="preserve"> </w:t>
      </w:r>
    </w:p>
    <w:p w14:paraId="01D61D82" w14:textId="77777777" w:rsidR="007551C8" w:rsidRPr="00867093" w:rsidRDefault="007551C8" w:rsidP="007551C8">
      <w:pPr>
        <w:pStyle w:val="NormalWeb"/>
        <w:shd w:val="clear" w:color="auto" w:fill="FFFFFF"/>
        <w:spacing w:before="0" w:beforeAutospacing="0" w:after="0" w:afterAutospacing="0"/>
        <w:rPr>
          <w:color w:val="000000"/>
          <w:lang w:val="en-US"/>
        </w:rPr>
      </w:pPr>
      <w:r w:rsidRPr="00867093">
        <w:rPr>
          <w:i/>
          <w:iCs/>
          <w:color w:val="000000"/>
          <w:bdr w:val="none" w:sz="0" w:space="0" w:color="auto" w:frame="1"/>
          <w:lang w:val="en-US"/>
        </w:rPr>
        <w:t>Ma’amalade Sandwich Your Majesty?</w:t>
      </w:r>
      <w:r w:rsidRPr="00867093">
        <w:rPr>
          <w:color w:val="000000"/>
          <w:bdr w:val="none" w:sz="0" w:space="0" w:color="auto" w:frame="1"/>
          <w:lang w:val="en-US"/>
        </w:rPr>
        <w:t xml:space="preserve"> (2022) </w:t>
      </w:r>
      <w:hyperlink r:id="rId8" w:history="1">
        <w:r w:rsidRPr="00867093">
          <w:rPr>
            <w:rStyle w:val="Hyperkobling"/>
            <w:bdr w:val="none" w:sz="0" w:space="0" w:color="auto" w:frame="1"/>
            <w:lang w:val="en-US"/>
          </w:rPr>
          <w:t>https://www.youtube.com/watch?v=7UfiCa244XE</w:t>
        </w:r>
      </w:hyperlink>
      <w:r w:rsidRPr="00867093">
        <w:rPr>
          <w:color w:val="000000"/>
          <w:bdr w:val="none" w:sz="0" w:space="0" w:color="auto" w:frame="1"/>
          <w:lang w:val="en-US"/>
        </w:rPr>
        <w:t xml:space="preserve"> </w:t>
      </w:r>
    </w:p>
    <w:p w14:paraId="2EC60404" w14:textId="77777777" w:rsidR="00EB5002" w:rsidRPr="00867093" w:rsidRDefault="00EB5002" w:rsidP="00402E97">
      <w:pPr>
        <w:rPr>
          <w:rFonts w:ascii="Times New Roman" w:hAnsi="Times New Roman" w:cs="Times New Roman"/>
          <w:color w:val="000000" w:themeColor="text1"/>
        </w:rPr>
      </w:pPr>
    </w:p>
    <w:sectPr w:rsidR="00EB5002" w:rsidRPr="00867093" w:rsidSect="000E7ADF">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Grande">
    <w:charset w:val="00"/>
    <w:family w:val="swiss"/>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40FDC"/>
    <w:multiLevelType w:val="multilevel"/>
    <w:tmpl w:val="5C4A0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41305F"/>
    <w:multiLevelType w:val="multilevel"/>
    <w:tmpl w:val="DB90C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3979AB"/>
    <w:multiLevelType w:val="hybridMultilevel"/>
    <w:tmpl w:val="AF749D1A"/>
    <w:lvl w:ilvl="0" w:tplc="8452D7D0">
      <w:start w:val="1"/>
      <w:numFmt w:val="decimal"/>
      <w:lvlText w:val="%1."/>
      <w:lvlJc w:val="left"/>
      <w:pPr>
        <w:tabs>
          <w:tab w:val="num" w:pos="720"/>
        </w:tabs>
        <w:ind w:left="720" w:hanging="360"/>
      </w:pPr>
    </w:lvl>
    <w:lvl w:ilvl="1" w:tplc="F0C20074" w:tentative="1">
      <w:start w:val="1"/>
      <w:numFmt w:val="decimal"/>
      <w:lvlText w:val="%2."/>
      <w:lvlJc w:val="left"/>
      <w:pPr>
        <w:tabs>
          <w:tab w:val="num" w:pos="1440"/>
        </w:tabs>
        <w:ind w:left="1440" w:hanging="360"/>
      </w:pPr>
    </w:lvl>
    <w:lvl w:ilvl="2" w:tplc="A30C7B66" w:tentative="1">
      <w:start w:val="1"/>
      <w:numFmt w:val="decimal"/>
      <w:lvlText w:val="%3."/>
      <w:lvlJc w:val="left"/>
      <w:pPr>
        <w:tabs>
          <w:tab w:val="num" w:pos="2160"/>
        </w:tabs>
        <w:ind w:left="2160" w:hanging="360"/>
      </w:pPr>
    </w:lvl>
    <w:lvl w:ilvl="3" w:tplc="5A8034FC" w:tentative="1">
      <w:start w:val="1"/>
      <w:numFmt w:val="decimal"/>
      <w:lvlText w:val="%4."/>
      <w:lvlJc w:val="left"/>
      <w:pPr>
        <w:tabs>
          <w:tab w:val="num" w:pos="2880"/>
        </w:tabs>
        <w:ind w:left="2880" w:hanging="360"/>
      </w:pPr>
    </w:lvl>
    <w:lvl w:ilvl="4" w:tplc="FEA0DDCC" w:tentative="1">
      <w:start w:val="1"/>
      <w:numFmt w:val="decimal"/>
      <w:lvlText w:val="%5."/>
      <w:lvlJc w:val="left"/>
      <w:pPr>
        <w:tabs>
          <w:tab w:val="num" w:pos="3600"/>
        </w:tabs>
        <w:ind w:left="3600" w:hanging="360"/>
      </w:pPr>
    </w:lvl>
    <w:lvl w:ilvl="5" w:tplc="9FA400DC" w:tentative="1">
      <w:start w:val="1"/>
      <w:numFmt w:val="decimal"/>
      <w:lvlText w:val="%6."/>
      <w:lvlJc w:val="left"/>
      <w:pPr>
        <w:tabs>
          <w:tab w:val="num" w:pos="4320"/>
        </w:tabs>
        <w:ind w:left="4320" w:hanging="360"/>
      </w:pPr>
    </w:lvl>
    <w:lvl w:ilvl="6" w:tplc="7174E41C" w:tentative="1">
      <w:start w:val="1"/>
      <w:numFmt w:val="decimal"/>
      <w:lvlText w:val="%7."/>
      <w:lvlJc w:val="left"/>
      <w:pPr>
        <w:tabs>
          <w:tab w:val="num" w:pos="5040"/>
        </w:tabs>
        <w:ind w:left="5040" w:hanging="360"/>
      </w:pPr>
    </w:lvl>
    <w:lvl w:ilvl="7" w:tplc="C3228860" w:tentative="1">
      <w:start w:val="1"/>
      <w:numFmt w:val="decimal"/>
      <w:lvlText w:val="%8."/>
      <w:lvlJc w:val="left"/>
      <w:pPr>
        <w:tabs>
          <w:tab w:val="num" w:pos="5760"/>
        </w:tabs>
        <w:ind w:left="5760" w:hanging="360"/>
      </w:pPr>
    </w:lvl>
    <w:lvl w:ilvl="8" w:tplc="748EFE84" w:tentative="1">
      <w:start w:val="1"/>
      <w:numFmt w:val="decimal"/>
      <w:lvlText w:val="%9."/>
      <w:lvlJc w:val="left"/>
      <w:pPr>
        <w:tabs>
          <w:tab w:val="num" w:pos="6480"/>
        </w:tabs>
        <w:ind w:left="6480" w:hanging="360"/>
      </w:pPr>
    </w:lvl>
  </w:abstractNum>
  <w:abstractNum w:abstractNumId="3" w15:restartNumberingAfterBreak="0">
    <w:nsid w:val="2FFD35FA"/>
    <w:multiLevelType w:val="hybridMultilevel"/>
    <w:tmpl w:val="CB90F022"/>
    <w:lvl w:ilvl="0" w:tplc="CBD66F38">
      <w:start w:val="1"/>
      <w:numFmt w:val="bullet"/>
      <w:lvlText w:val="•"/>
      <w:lvlJc w:val="left"/>
      <w:pPr>
        <w:tabs>
          <w:tab w:val="num" w:pos="720"/>
        </w:tabs>
        <w:ind w:left="720" w:hanging="360"/>
      </w:pPr>
      <w:rPr>
        <w:rFonts w:ascii="Arial" w:hAnsi="Arial" w:hint="default"/>
      </w:rPr>
    </w:lvl>
    <w:lvl w:ilvl="1" w:tplc="4FC229E6" w:tentative="1">
      <w:start w:val="1"/>
      <w:numFmt w:val="bullet"/>
      <w:lvlText w:val="•"/>
      <w:lvlJc w:val="left"/>
      <w:pPr>
        <w:tabs>
          <w:tab w:val="num" w:pos="1440"/>
        </w:tabs>
        <w:ind w:left="1440" w:hanging="360"/>
      </w:pPr>
      <w:rPr>
        <w:rFonts w:ascii="Arial" w:hAnsi="Arial" w:hint="default"/>
      </w:rPr>
    </w:lvl>
    <w:lvl w:ilvl="2" w:tplc="CDC8FCA4" w:tentative="1">
      <w:start w:val="1"/>
      <w:numFmt w:val="bullet"/>
      <w:lvlText w:val="•"/>
      <w:lvlJc w:val="left"/>
      <w:pPr>
        <w:tabs>
          <w:tab w:val="num" w:pos="2160"/>
        </w:tabs>
        <w:ind w:left="2160" w:hanging="360"/>
      </w:pPr>
      <w:rPr>
        <w:rFonts w:ascii="Arial" w:hAnsi="Arial" w:hint="default"/>
      </w:rPr>
    </w:lvl>
    <w:lvl w:ilvl="3" w:tplc="B53EB688" w:tentative="1">
      <w:start w:val="1"/>
      <w:numFmt w:val="bullet"/>
      <w:lvlText w:val="•"/>
      <w:lvlJc w:val="left"/>
      <w:pPr>
        <w:tabs>
          <w:tab w:val="num" w:pos="2880"/>
        </w:tabs>
        <w:ind w:left="2880" w:hanging="360"/>
      </w:pPr>
      <w:rPr>
        <w:rFonts w:ascii="Arial" w:hAnsi="Arial" w:hint="default"/>
      </w:rPr>
    </w:lvl>
    <w:lvl w:ilvl="4" w:tplc="142AD3E6" w:tentative="1">
      <w:start w:val="1"/>
      <w:numFmt w:val="bullet"/>
      <w:lvlText w:val="•"/>
      <w:lvlJc w:val="left"/>
      <w:pPr>
        <w:tabs>
          <w:tab w:val="num" w:pos="3600"/>
        </w:tabs>
        <w:ind w:left="3600" w:hanging="360"/>
      </w:pPr>
      <w:rPr>
        <w:rFonts w:ascii="Arial" w:hAnsi="Arial" w:hint="default"/>
      </w:rPr>
    </w:lvl>
    <w:lvl w:ilvl="5" w:tplc="B4A843DE" w:tentative="1">
      <w:start w:val="1"/>
      <w:numFmt w:val="bullet"/>
      <w:lvlText w:val="•"/>
      <w:lvlJc w:val="left"/>
      <w:pPr>
        <w:tabs>
          <w:tab w:val="num" w:pos="4320"/>
        </w:tabs>
        <w:ind w:left="4320" w:hanging="360"/>
      </w:pPr>
      <w:rPr>
        <w:rFonts w:ascii="Arial" w:hAnsi="Arial" w:hint="default"/>
      </w:rPr>
    </w:lvl>
    <w:lvl w:ilvl="6" w:tplc="03BA3FA6" w:tentative="1">
      <w:start w:val="1"/>
      <w:numFmt w:val="bullet"/>
      <w:lvlText w:val="•"/>
      <w:lvlJc w:val="left"/>
      <w:pPr>
        <w:tabs>
          <w:tab w:val="num" w:pos="5040"/>
        </w:tabs>
        <w:ind w:left="5040" w:hanging="360"/>
      </w:pPr>
      <w:rPr>
        <w:rFonts w:ascii="Arial" w:hAnsi="Arial" w:hint="default"/>
      </w:rPr>
    </w:lvl>
    <w:lvl w:ilvl="7" w:tplc="28E2DD92" w:tentative="1">
      <w:start w:val="1"/>
      <w:numFmt w:val="bullet"/>
      <w:lvlText w:val="•"/>
      <w:lvlJc w:val="left"/>
      <w:pPr>
        <w:tabs>
          <w:tab w:val="num" w:pos="5760"/>
        </w:tabs>
        <w:ind w:left="5760" w:hanging="360"/>
      </w:pPr>
      <w:rPr>
        <w:rFonts w:ascii="Arial" w:hAnsi="Arial" w:hint="default"/>
      </w:rPr>
    </w:lvl>
    <w:lvl w:ilvl="8" w:tplc="E522E68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FA31ABE"/>
    <w:multiLevelType w:val="hybridMultilevel"/>
    <w:tmpl w:val="5188689E"/>
    <w:lvl w:ilvl="0" w:tplc="CBD2F23C">
      <w:start w:val="1"/>
      <w:numFmt w:val="bullet"/>
      <w:lvlText w:val="•"/>
      <w:lvlJc w:val="left"/>
      <w:pPr>
        <w:tabs>
          <w:tab w:val="num" w:pos="720"/>
        </w:tabs>
        <w:ind w:left="720" w:hanging="360"/>
      </w:pPr>
      <w:rPr>
        <w:rFonts w:ascii="Arial" w:hAnsi="Arial" w:hint="default"/>
      </w:rPr>
    </w:lvl>
    <w:lvl w:ilvl="1" w:tplc="95541BCA" w:tentative="1">
      <w:start w:val="1"/>
      <w:numFmt w:val="bullet"/>
      <w:lvlText w:val="•"/>
      <w:lvlJc w:val="left"/>
      <w:pPr>
        <w:tabs>
          <w:tab w:val="num" w:pos="1440"/>
        </w:tabs>
        <w:ind w:left="1440" w:hanging="360"/>
      </w:pPr>
      <w:rPr>
        <w:rFonts w:ascii="Arial" w:hAnsi="Arial" w:hint="default"/>
      </w:rPr>
    </w:lvl>
    <w:lvl w:ilvl="2" w:tplc="69E29AF2" w:tentative="1">
      <w:start w:val="1"/>
      <w:numFmt w:val="bullet"/>
      <w:lvlText w:val="•"/>
      <w:lvlJc w:val="left"/>
      <w:pPr>
        <w:tabs>
          <w:tab w:val="num" w:pos="2160"/>
        </w:tabs>
        <w:ind w:left="2160" w:hanging="360"/>
      </w:pPr>
      <w:rPr>
        <w:rFonts w:ascii="Arial" w:hAnsi="Arial" w:hint="default"/>
      </w:rPr>
    </w:lvl>
    <w:lvl w:ilvl="3" w:tplc="CCF8DC6C" w:tentative="1">
      <w:start w:val="1"/>
      <w:numFmt w:val="bullet"/>
      <w:lvlText w:val="•"/>
      <w:lvlJc w:val="left"/>
      <w:pPr>
        <w:tabs>
          <w:tab w:val="num" w:pos="2880"/>
        </w:tabs>
        <w:ind w:left="2880" w:hanging="360"/>
      </w:pPr>
      <w:rPr>
        <w:rFonts w:ascii="Arial" w:hAnsi="Arial" w:hint="default"/>
      </w:rPr>
    </w:lvl>
    <w:lvl w:ilvl="4" w:tplc="AF06F5EE" w:tentative="1">
      <w:start w:val="1"/>
      <w:numFmt w:val="bullet"/>
      <w:lvlText w:val="•"/>
      <w:lvlJc w:val="left"/>
      <w:pPr>
        <w:tabs>
          <w:tab w:val="num" w:pos="3600"/>
        </w:tabs>
        <w:ind w:left="3600" w:hanging="360"/>
      </w:pPr>
      <w:rPr>
        <w:rFonts w:ascii="Arial" w:hAnsi="Arial" w:hint="default"/>
      </w:rPr>
    </w:lvl>
    <w:lvl w:ilvl="5" w:tplc="2F4CE186" w:tentative="1">
      <w:start w:val="1"/>
      <w:numFmt w:val="bullet"/>
      <w:lvlText w:val="•"/>
      <w:lvlJc w:val="left"/>
      <w:pPr>
        <w:tabs>
          <w:tab w:val="num" w:pos="4320"/>
        </w:tabs>
        <w:ind w:left="4320" w:hanging="360"/>
      </w:pPr>
      <w:rPr>
        <w:rFonts w:ascii="Arial" w:hAnsi="Arial" w:hint="default"/>
      </w:rPr>
    </w:lvl>
    <w:lvl w:ilvl="6" w:tplc="72F22EB8" w:tentative="1">
      <w:start w:val="1"/>
      <w:numFmt w:val="bullet"/>
      <w:lvlText w:val="•"/>
      <w:lvlJc w:val="left"/>
      <w:pPr>
        <w:tabs>
          <w:tab w:val="num" w:pos="5040"/>
        </w:tabs>
        <w:ind w:left="5040" w:hanging="360"/>
      </w:pPr>
      <w:rPr>
        <w:rFonts w:ascii="Arial" w:hAnsi="Arial" w:hint="default"/>
      </w:rPr>
    </w:lvl>
    <w:lvl w:ilvl="7" w:tplc="AB72E8AC" w:tentative="1">
      <w:start w:val="1"/>
      <w:numFmt w:val="bullet"/>
      <w:lvlText w:val="•"/>
      <w:lvlJc w:val="left"/>
      <w:pPr>
        <w:tabs>
          <w:tab w:val="num" w:pos="5760"/>
        </w:tabs>
        <w:ind w:left="5760" w:hanging="360"/>
      </w:pPr>
      <w:rPr>
        <w:rFonts w:ascii="Arial" w:hAnsi="Arial" w:hint="default"/>
      </w:rPr>
    </w:lvl>
    <w:lvl w:ilvl="8" w:tplc="9B50D1E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40E0B6E"/>
    <w:multiLevelType w:val="multilevel"/>
    <w:tmpl w:val="62328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EC0813"/>
    <w:multiLevelType w:val="hybridMultilevel"/>
    <w:tmpl w:val="F1CCE54E"/>
    <w:lvl w:ilvl="0" w:tplc="A6F817CE">
      <w:start w:val="1"/>
      <w:numFmt w:val="decimal"/>
      <w:lvlText w:val="%1."/>
      <w:lvlJc w:val="left"/>
      <w:pPr>
        <w:tabs>
          <w:tab w:val="num" w:pos="720"/>
        </w:tabs>
        <w:ind w:left="720" w:hanging="360"/>
      </w:pPr>
    </w:lvl>
    <w:lvl w:ilvl="1" w:tplc="BCC2EB42" w:tentative="1">
      <w:start w:val="1"/>
      <w:numFmt w:val="decimal"/>
      <w:lvlText w:val="%2."/>
      <w:lvlJc w:val="left"/>
      <w:pPr>
        <w:tabs>
          <w:tab w:val="num" w:pos="1440"/>
        </w:tabs>
        <w:ind w:left="1440" w:hanging="360"/>
      </w:pPr>
    </w:lvl>
    <w:lvl w:ilvl="2" w:tplc="05282F58" w:tentative="1">
      <w:start w:val="1"/>
      <w:numFmt w:val="decimal"/>
      <w:lvlText w:val="%3."/>
      <w:lvlJc w:val="left"/>
      <w:pPr>
        <w:tabs>
          <w:tab w:val="num" w:pos="2160"/>
        </w:tabs>
        <w:ind w:left="2160" w:hanging="360"/>
      </w:pPr>
    </w:lvl>
    <w:lvl w:ilvl="3" w:tplc="88BAB132" w:tentative="1">
      <w:start w:val="1"/>
      <w:numFmt w:val="decimal"/>
      <w:lvlText w:val="%4."/>
      <w:lvlJc w:val="left"/>
      <w:pPr>
        <w:tabs>
          <w:tab w:val="num" w:pos="2880"/>
        </w:tabs>
        <w:ind w:left="2880" w:hanging="360"/>
      </w:pPr>
    </w:lvl>
    <w:lvl w:ilvl="4" w:tplc="3CA4F2BC" w:tentative="1">
      <w:start w:val="1"/>
      <w:numFmt w:val="decimal"/>
      <w:lvlText w:val="%5."/>
      <w:lvlJc w:val="left"/>
      <w:pPr>
        <w:tabs>
          <w:tab w:val="num" w:pos="3600"/>
        </w:tabs>
        <w:ind w:left="3600" w:hanging="360"/>
      </w:pPr>
    </w:lvl>
    <w:lvl w:ilvl="5" w:tplc="95AA317A" w:tentative="1">
      <w:start w:val="1"/>
      <w:numFmt w:val="decimal"/>
      <w:lvlText w:val="%6."/>
      <w:lvlJc w:val="left"/>
      <w:pPr>
        <w:tabs>
          <w:tab w:val="num" w:pos="4320"/>
        </w:tabs>
        <w:ind w:left="4320" w:hanging="360"/>
      </w:pPr>
    </w:lvl>
    <w:lvl w:ilvl="6" w:tplc="8938B2F4" w:tentative="1">
      <w:start w:val="1"/>
      <w:numFmt w:val="decimal"/>
      <w:lvlText w:val="%7."/>
      <w:lvlJc w:val="left"/>
      <w:pPr>
        <w:tabs>
          <w:tab w:val="num" w:pos="5040"/>
        </w:tabs>
        <w:ind w:left="5040" w:hanging="360"/>
      </w:pPr>
    </w:lvl>
    <w:lvl w:ilvl="7" w:tplc="BC68512C" w:tentative="1">
      <w:start w:val="1"/>
      <w:numFmt w:val="decimal"/>
      <w:lvlText w:val="%8."/>
      <w:lvlJc w:val="left"/>
      <w:pPr>
        <w:tabs>
          <w:tab w:val="num" w:pos="5760"/>
        </w:tabs>
        <w:ind w:left="5760" w:hanging="360"/>
      </w:pPr>
    </w:lvl>
    <w:lvl w:ilvl="8" w:tplc="6F987374" w:tentative="1">
      <w:start w:val="1"/>
      <w:numFmt w:val="decimal"/>
      <w:lvlText w:val="%9."/>
      <w:lvlJc w:val="left"/>
      <w:pPr>
        <w:tabs>
          <w:tab w:val="num" w:pos="6480"/>
        </w:tabs>
        <w:ind w:left="6480" w:hanging="360"/>
      </w:pPr>
    </w:lvl>
  </w:abstractNum>
  <w:abstractNum w:abstractNumId="7" w15:restartNumberingAfterBreak="0">
    <w:nsid w:val="57C9752B"/>
    <w:multiLevelType w:val="hybridMultilevel"/>
    <w:tmpl w:val="8D6E44A8"/>
    <w:lvl w:ilvl="0" w:tplc="4814ADB8">
      <w:start w:val="1"/>
      <w:numFmt w:val="decimal"/>
      <w:lvlText w:val="%1."/>
      <w:lvlJc w:val="left"/>
      <w:pPr>
        <w:tabs>
          <w:tab w:val="num" w:pos="720"/>
        </w:tabs>
        <w:ind w:left="720" w:hanging="360"/>
      </w:pPr>
    </w:lvl>
    <w:lvl w:ilvl="1" w:tplc="072ECA26" w:tentative="1">
      <w:start w:val="1"/>
      <w:numFmt w:val="decimal"/>
      <w:lvlText w:val="%2."/>
      <w:lvlJc w:val="left"/>
      <w:pPr>
        <w:tabs>
          <w:tab w:val="num" w:pos="1440"/>
        </w:tabs>
        <w:ind w:left="1440" w:hanging="360"/>
      </w:pPr>
    </w:lvl>
    <w:lvl w:ilvl="2" w:tplc="948E947C" w:tentative="1">
      <w:start w:val="1"/>
      <w:numFmt w:val="decimal"/>
      <w:lvlText w:val="%3."/>
      <w:lvlJc w:val="left"/>
      <w:pPr>
        <w:tabs>
          <w:tab w:val="num" w:pos="2160"/>
        </w:tabs>
        <w:ind w:left="2160" w:hanging="360"/>
      </w:pPr>
    </w:lvl>
    <w:lvl w:ilvl="3" w:tplc="EE446CA0" w:tentative="1">
      <w:start w:val="1"/>
      <w:numFmt w:val="decimal"/>
      <w:lvlText w:val="%4."/>
      <w:lvlJc w:val="left"/>
      <w:pPr>
        <w:tabs>
          <w:tab w:val="num" w:pos="2880"/>
        </w:tabs>
        <w:ind w:left="2880" w:hanging="360"/>
      </w:pPr>
    </w:lvl>
    <w:lvl w:ilvl="4" w:tplc="9350F150" w:tentative="1">
      <w:start w:val="1"/>
      <w:numFmt w:val="decimal"/>
      <w:lvlText w:val="%5."/>
      <w:lvlJc w:val="left"/>
      <w:pPr>
        <w:tabs>
          <w:tab w:val="num" w:pos="3600"/>
        </w:tabs>
        <w:ind w:left="3600" w:hanging="360"/>
      </w:pPr>
    </w:lvl>
    <w:lvl w:ilvl="5" w:tplc="1FE4BF4A" w:tentative="1">
      <w:start w:val="1"/>
      <w:numFmt w:val="decimal"/>
      <w:lvlText w:val="%6."/>
      <w:lvlJc w:val="left"/>
      <w:pPr>
        <w:tabs>
          <w:tab w:val="num" w:pos="4320"/>
        </w:tabs>
        <w:ind w:left="4320" w:hanging="360"/>
      </w:pPr>
    </w:lvl>
    <w:lvl w:ilvl="6" w:tplc="F342E0B6" w:tentative="1">
      <w:start w:val="1"/>
      <w:numFmt w:val="decimal"/>
      <w:lvlText w:val="%7."/>
      <w:lvlJc w:val="left"/>
      <w:pPr>
        <w:tabs>
          <w:tab w:val="num" w:pos="5040"/>
        </w:tabs>
        <w:ind w:left="5040" w:hanging="360"/>
      </w:pPr>
    </w:lvl>
    <w:lvl w:ilvl="7" w:tplc="67EAE2D4" w:tentative="1">
      <w:start w:val="1"/>
      <w:numFmt w:val="decimal"/>
      <w:lvlText w:val="%8."/>
      <w:lvlJc w:val="left"/>
      <w:pPr>
        <w:tabs>
          <w:tab w:val="num" w:pos="5760"/>
        </w:tabs>
        <w:ind w:left="5760" w:hanging="360"/>
      </w:pPr>
    </w:lvl>
    <w:lvl w:ilvl="8" w:tplc="749E4D22" w:tentative="1">
      <w:start w:val="1"/>
      <w:numFmt w:val="decimal"/>
      <w:lvlText w:val="%9."/>
      <w:lvlJc w:val="left"/>
      <w:pPr>
        <w:tabs>
          <w:tab w:val="num" w:pos="6480"/>
        </w:tabs>
        <w:ind w:left="6480" w:hanging="360"/>
      </w:pPr>
    </w:lvl>
  </w:abstractNum>
  <w:abstractNum w:abstractNumId="8" w15:restartNumberingAfterBreak="0">
    <w:nsid w:val="5B0633F8"/>
    <w:multiLevelType w:val="hybridMultilevel"/>
    <w:tmpl w:val="FAEA66D2"/>
    <w:lvl w:ilvl="0" w:tplc="1E306F1E">
      <w:start w:val="1"/>
      <w:numFmt w:val="bullet"/>
      <w:lvlText w:val="•"/>
      <w:lvlJc w:val="left"/>
      <w:pPr>
        <w:tabs>
          <w:tab w:val="num" w:pos="720"/>
        </w:tabs>
        <w:ind w:left="720" w:hanging="360"/>
      </w:pPr>
      <w:rPr>
        <w:rFonts w:ascii="Arial" w:hAnsi="Arial" w:hint="default"/>
      </w:rPr>
    </w:lvl>
    <w:lvl w:ilvl="1" w:tplc="49104328" w:tentative="1">
      <w:start w:val="1"/>
      <w:numFmt w:val="bullet"/>
      <w:lvlText w:val="•"/>
      <w:lvlJc w:val="left"/>
      <w:pPr>
        <w:tabs>
          <w:tab w:val="num" w:pos="1440"/>
        </w:tabs>
        <w:ind w:left="1440" w:hanging="360"/>
      </w:pPr>
      <w:rPr>
        <w:rFonts w:ascii="Arial" w:hAnsi="Arial" w:hint="default"/>
      </w:rPr>
    </w:lvl>
    <w:lvl w:ilvl="2" w:tplc="B242170A" w:tentative="1">
      <w:start w:val="1"/>
      <w:numFmt w:val="bullet"/>
      <w:lvlText w:val="•"/>
      <w:lvlJc w:val="left"/>
      <w:pPr>
        <w:tabs>
          <w:tab w:val="num" w:pos="2160"/>
        </w:tabs>
        <w:ind w:left="2160" w:hanging="360"/>
      </w:pPr>
      <w:rPr>
        <w:rFonts w:ascii="Arial" w:hAnsi="Arial" w:hint="default"/>
      </w:rPr>
    </w:lvl>
    <w:lvl w:ilvl="3" w:tplc="57C0D3EA" w:tentative="1">
      <w:start w:val="1"/>
      <w:numFmt w:val="bullet"/>
      <w:lvlText w:val="•"/>
      <w:lvlJc w:val="left"/>
      <w:pPr>
        <w:tabs>
          <w:tab w:val="num" w:pos="2880"/>
        </w:tabs>
        <w:ind w:left="2880" w:hanging="360"/>
      </w:pPr>
      <w:rPr>
        <w:rFonts w:ascii="Arial" w:hAnsi="Arial" w:hint="default"/>
      </w:rPr>
    </w:lvl>
    <w:lvl w:ilvl="4" w:tplc="49886D32" w:tentative="1">
      <w:start w:val="1"/>
      <w:numFmt w:val="bullet"/>
      <w:lvlText w:val="•"/>
      <w:lvlJc w:val="left"/>
      <w:pPr>
        <w:tabs>
          <w:tab w:val="num" w:pos="3600"/>
        </w:tabs>
        <w:ind w:left="3600" w:hanging="360"/>
      </w:pPr>
      <w:rPr>
        <w:rFonts w:ascii="Arial" w:hAnsi="Arial" w:hint="default"/>
      </w:rPr>
    </w:lvl>
    <w:lvl w:ilvl="5" w:tplc="A95CB7DE" w:tentative="1">
      <w:start w:val="1"/>
      <w:numFmt w:val="bullet"/>
      <w:lvlText w:val="•"/>
      <w:lvlJc w:val="left"/>
      <w:pPr>
        <w:tabs>
          <w:tab w:val="num" w:pos="4320"/>
        </w:tabs>
        <w:ind w:left="4320" w:hanging="360"/>
      </w:pPr>
      <w:rPr>
        <w:rFonts w:ascii="Arial" w:hAnsi="Arial" w:hint="default"/>
      </w:rPr>
    </w:lvl>
    <w:lvl w:ilvl="6" w:tplc="6562C18C" w:tentative="1">
      <w:start w:val="1"/>
      <w:numFmt w:val="bullet"/>
      <w:lvlText w:val="•"/>
      <w:lvlJc w:val="left"/>
      <w:pPr>
        <w:tabs>
          <w:tab w:val="num" w:pos="5040"/>
        </w:tabs>
        <w:ind w:left="5040" w:hanging="360"/>
      </w:pPr>
      <w:rPr>
        <w:rFonts w:ascii="Arial" w:hAnsi="Arial" w:hint="default"/>
      </w:rPr>
    </w:lvl>
    <w:lvl w:ilvl="7" w:tplc="B9822FFC" w:tentative="1">
      <w:start w:val="1"/>
      <w:numFmt w:val="bullet"/>
      <w:lvlText w:val="•"/>
      <w:lvlJc w:val="left"/>
      <w:pPr>
        <w:tabs>
          <w:tab w:val="num" w:pos="5760"/>
        </w:tabs>
        <w:ind w:left="5760" w:hanging="360"/>
      </w:pPr>
      <w:rPr>
        <w:rFonts w:ascii="Arial" w:hAnsi="Arial" w:hint="default"/>
      </w:rPr>
    </w:lvl>
    <w:lvl w:ilvl="8" w:tplc="6534F046"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5BD5334E"/>
    <w:multiLevelType w:val="multilevel"/>
    <w:tmpl w:val="D006EDB0"/>
    <w:lvl w:ilvl="0">
      <w:start w:val="1"/>
      <w:numFmt w:val="bullet"/>
      <w:lvlText w:val=""/>
      <w:lvlJc w:val="left"/>
      <w:pPr>
        <w:tabs>
          <w:tab w:val="num" w:pos="4680"/>
        </w:tabs>
        <w:ind w:left="4680" w:hanging="360"/>
      </w:pPr>
      <w:rPr>
        <w:rFonts w:ascii="Symbol" w:hAnsi="Symbol" w:hint="default"/>
        <w:sz w:val="20"/>
      </w:rPr>
    </w:lvl>
    <w:lvl w:ilvl="1" w:tentative="1">
      <w:start w:val="1"/>
      <w:numFmt w:val="bullet"/>
      <w:lvlText w:val="o"/>
      <w:lvlJc w:val="left"/>
      <w:pPr>
        <w:tabs>
          <w:tab w:val="num" w:pos="5400"/>
        </w:tabs>
        <w:ind w:left="5400" w:hanging="360"/>
      </w:pPr>
      <w:rPr>
        <w:rFonts w:ascii="Courier New" w:hAnsi="Courier New" w:hint="default"/>
        <w:sz w:val="20"/>
      </w:rPr>
    </w:lvl>
    <w:lvl w:ilvl="2" w:tentative="1">
      <w:start w:val="1"/>
      <w:numFmt w:val="bullet"/>
      <w:lvlText w:val=""/>
      <w:lvlJc w:val="left"/>
      <w:pPr>
        <w:tabs>
          <w:tab w:val="num" w:pos="6120"/>
        </w:tabs>
        <w:ind w:left="6120" w:hanging="360"/>
      </w:pPr>
      <w:rPr>
        <w:rFonts w:ascii="Wingdings" w:hAnsi="Wingdings" w:hint="default"/>
        <w:sz w:val="20"/>
      </w:rPr>
    </w:lvl>
    <w:lvl w:ilvl="3" w:tentative="1">
      <w:start w:val="1"/>
      <w:numFmt w:val="bullet"/>
      <w:lvlText w:val=""/>
      <w:lvlJc w:val="left"/>
      <w:pPr>
        <w:tabs>
          <w:tab w:val="num" w:pos="6840"/>
        </w:tabs>
        <w:ind w:left="6840" w:hanging="360"/>
      </w:pPr>
      <w:rPr>
        <w:rFonts w:ascii="Wingdings" w:hAnsi="Wingdings" w:hint="default"/>
        <w:sz w:val="20"/>
      </w:rPr>
    </w:lvl>
    <w:lvl w:ilvl="4" w:tentative="1">
      <w:start w:val="1"/>
      <w:numFmt w:val="bullet"/>
      <w:lvlText w:val=""/>
      <w:lvlJc w:val="left"/>
      <w:pPr>
        <w:tabs>
          <w:tab w:val="num" w:pos="7560"/>
        </w:tabs>
        <w:ind w:left="7560" w:hanging="360"/>
      </w:pPr>
      <w:rPr>
        <w:rFonts w:ascii="Wingdings" w:hAnsi="Wingdings" w:hint="default"/>
        <w:sz w:val="20"/>
      </w:rPr>
    </w:lvl>
    <w:lvl w:ilvl="5" w:tentative="1">
      <w:start w:val="1"/>
      <w:numFmt w:val="bullet"/>
      <w:lvlText w:val=""/>
      <w:lvlJc w:val="left"/>
      <w:pPr>
        <w:tabs>
          <w:tab w:val="num" w:pos="8280"/>
        </w:tabs>
        <w:ind w:left="8280" w:hanging="360"/>
      </w:pPr>
      <w:rPr>
        <w:rFonts w:ascii="Wingdings" w:hAnsi="Wingdings" w:hint="default"/>
        <w:sz w:val="20"/>
      </w:rPr>
    </w:lvl>
    <w:lvl w:ilvl="6" w:tentative="1">
      <w:start w:val="1"/>
      <w:numFmt w:val="bullet"/>
      <w:lvlText w:val=""/>
      <w:lvlJc w:val="left"/>
      <w:pPr>
        <w:tabs>
          <w:tab w:val="num" w:pos="9000"/>
        </w:tabs>
        <w:ind w:left="9000" w:hanging="360"/>
      </w:pPr>
      <w:rPr>
        <w:rFonts w:ascii="Wingdings" w:hAnsi="Wingdings" w:hint="default"/>
        <w:sz w:val="20"/>
      </w:rPr>
    </w:lvl>
    <w:lvl w:ilvl="7" w:tentative="1">
      <w:start w:val="1"/>
      <w:numFmt w:val="bullet"/>
      <w:lvlText w:val=""/>
      <w:lvlJc w:val="left"/>
      <w:pPr>
        <w:tabs>
          <w:tab w:val="num" w:pos="9720"/>
        </w:tabs>
        <w:ind w:left="9720" w:hanging="360"/>
      </w:pPr>
      <w:rPr>
        <w:rFonts w:ascii="Wingdings" w:hAnsi="Wingdings" w:hint="default"/>
        <w:sz w:val="20"/>
      </w:rPr>
    </w:lvl>
    <w:lvl w:ilvl="8" w:tentative="1">
      <w:start w:val="1"/>
      <w:numFmt w:val="bullet"/>
      <w:lvlText w:val=""/>
      <w:lvlJc w:val="left"/>
      <w:pPr>
        <w:tabs>
          <w:tab w:val="num" w:pos="10440"/>
        </w:tabs>
        <w:ind w:left="10440" w:hanging="360"/>
      </w:pPr>
      <w:rPr>
        <w:rFonts w:ascii="Wingdings" w:hAnsi="Wingdings" w:hint="default"/>
        <w:sz w:val="20"/>
      </w:rPr>
    </w:lvl>
  </w:abstractNum>
  <w:abstractNum w:abstractNumId="10" w15:restartNumberingAfterBreak="0">
    <w:nsid w:val="5EF94F04"/>
    <w:multiLevelType w:val="hybridMultilevel"/>
    <w:tmpl w:val="0A162E5A"/>
    <w:lvl w:ilvl="0" w:tplc="1B3054F8">
      <w:numFmt w:val="bullet"/>
      <w:lvlText w:val="-"/>
      <w:lvlJc w:val="left"/>
      <w:pPr>
        <w:ind w:left="720" w:hanging="360"/>
      </w:pPr>
      <w:rPr>
        <w:rFonts w:ascii="Calibri" w:eastAsia="Times New Roman"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66D4224D"/>
    <w:multiLevelType w:val="hybridMultilevel"/>
    <w:tmpl w:val="273A2958"/>
    <w:lvl w:ilvl="0" w:tplc="A102398E">
      <w:start w:val="1"/>
      <w:numFmt w:val="bullet"/>
      <w:lvlText w:val="•"/>
      <w:lvlJc w:val="left"/>
      <w:pPr>
        <w:tabs>
          <w:tab w:val="num" w:pos="720"/>
        </w:tabs>
        <w:ind w:left="720" w:hanging="360"/>
      </w:pPr>
      <w:rPr>
        <w:rFonts w:ascii="Arial" w:hAnsi="Arial" w:hint="default"/>
      </w:rPr>
    </w:lvl>
    <w:lvl w:ilvl="1" w:tplc="751ADEDA" w:tentative="1">
      <w:start w:val="1"/>
      <w:numFmt w:val="bullet"/>
      <w:lvlText w:val="•"/>
      <w:lvlJc w:val="left"/>
      <w:pPr>
        <w:tabs>
          <w:tab w:val="num" w:pos="1440"/>
        </w:tabs>
        <w:ind w:left="1440" w:hanging="360"/>
      </w:pPr>
      <w:rPr>
        <w:rFonts w:ascii="Arial" w:hAnsi="Arial" w:hint="default"/>
      </w:rPr>
    </w:lvl>
    <w:lvl w:ilvl="2" w:tplc="0892038E" w:tentative="1">
      <w:start w:val="1"/>
      <w:numFmt w:val="bullet"/>
      <w:lvlText w:val="•"/>
      <w:lvlJc w:val="left"/>
      <w:pPr>
        <w:tabs>
          <w:tab w:val="num" w:pos="2160"/>
        </w:tabs>
        <w:ind w:left="2160" w:hanging="360"/>
      </w:pPr>
      <w:rPr>
        <w:rFonts w:ascii="Arial" w:hAnsi="Arial" w:hint="default"/>
      </w:rPr>
    </w:lvl>
    <w:lvl w:ilvl="3" w:tplc="B8B0C39E" w:tentative="1">
      <w:start w:val="1"/>
      <w:numFmt w:val="bullet"/>
      <w:lvlText w:val="•"/>
      <w:lvlJc w:val="left"/>
      <w:pPr>
        <w:tabs>
          <w:tab w:val="num" w:pos="2880"/>
        </w:tabs>
        <w:ind w:left="2880" w:hanging="360"/>
      </w:pPr>
      <w:rPr>
        <w:rFonts w:ascii="Arial" w:hAnsi="Arial" w:hint="default"/>
      </w:rPr>
    </w:lvl>
    <w:lvl w:ilvl="4" w:tplc="27EABA1E" w:tentative="1">
      <w:start w:val="1"/>
      <w:numFmt w:val="bullet"/>
      <w:lvlText w:val="•"/>
      <w:lvlJc w:val="left"/>
      <w:pPr>
        <w:tabs>
          <w:tab w:val="num" w:pos="3600"/>
        </w:tabs>
        <w:ind w:left="3600" w:hanging="360"/>
      </w:pPr>
      <w:rPr>
        <w:rFonts w:ascii="Arial" w:hAnsi="Arial" w:hint="default"/>
      </w:rPr>
    </w:lvl>
    <w:lvl w:ilvl="5" w:tplc="8E3CFABA" w:tentative="1">
      <w:start w:val="1"/>
      <w:numFmt w:val="bullet"/>
      <w:lvlText w:val="•"/>
      <w:lvlJc w:val="left"/>
      <w:pPr>
        <w:tabs>
          <w:tab w:val="num" w:pos="4320"/>
        </w:tabs>
        <w:ind w:left="4320" w:hanging="360"/>
      </w:pPr>
      <w:rPr>
        <w:rFonts w:ascii="Arial" w:hAnsi="Arial" w:hint="default"/>
      </w:rPr>
    </w:lvl>
    <w:lvl w:ilvl="6" w:tplc="3F0E82D8" w:tentative="1">
      <w:start w:val="1"/>
      <w:numFmt w:val="bullet"/>
      <w:lvlText w:val="•"/>
      <w:lvlJc w:val="left"/>
      <w:pPr>
        <w:tabs>
          <w:tab w:val="num" w:pos="5040"/>
        </w:tabs>
        <w:ind w:left="5040" w:hanging="360"/>
      </w:pPr>
      <w:rPr>
        <w:rFonts w:ascii="Arial" w:hAnsi="Arial" w:hint="default"/>
      </w:rPr>
    </w:lvl>
    <w:lvl w:ilvl="7" w:tplc="F8149A58" w:tentative="1">
      <w:start w:val="1"/>
      <w:numFmt w:val="bullet"/>
      <w:lvlText w:val="•"/>
      <w:lvlJc w:val="left"/>
      <w:pPr>
        <w:tabs>
          <w:tab w:val="num" w:pos="5760"/>
        </w:tabs>
        <w:ind w:left="5760" w:hanging="360"/>
      </w:pPr>
      <w:rPr>
        <w:rFonts w:ascii="Arial" w:hAnsi="Arial" w:hint="default"/>
      </w:rPr>
    </w:lvl>
    <w:lvl w:ilvl="8" w:tplc="94E81F40" w:tentative="1">
      <w:start w:val="1"/>
      <w:numFmt w:val="bullet"/>
      <w:lvlText w:val="•"/>
      <w:lvlJc w:val="left"/>
      <w:pPr>
        <w:tabs>
          <w:tab w:val="num" w:pos="6480"/>
        </w:tabs>
        <w:ind w:left="6480" w:hanging="360"/>
      </w:pPr>
      <w:rPr>
        <w:rFonts w:ascii="Arial" w:hAnsi="Arial" w:hint="default"/>
      </w:rPr>
    </w:lvl>
  </w:abstractNum>
  <w:num w:numId="1" w16cid:durableId="824667707">
    <w:abstractNumId w:val="10"/>
  </w:num>
  <w:num w:numId="2" w16cid:durableId="1592660884">
    <w:abstractNumId w:val="0"/>
  </w:num>
  <w:num w:numId="3" w16cid:durableId="268205042">
    <w:abstractNumId w:val="8"/>
  </w:num>
  <w:num w:numId="4" w16cid:durableId="863521050">
    <w:abstractNumId w:val="11"/>
  </w:num>
  <w:num w:numId="5" w16cid:durableId="438909618">
    <w:abstractNumId w:val="4"/>
  </w:num>
  <w:num w:numId="6" w16cid:durableId="1062171948">
    <w:abstractNumId w:val="3"/>
  </w:num>
  <w:num w:numId="7" w16cid:durableId="274139248">
    <w:abstractNumId w:val="2"/>
  </w:num>
  <w:num w:numId="8" w16cid:durableId="465978180">
    <w:abstractNumId w:val="6"/>
  </w:num>
  <w:num w:numId="9" w16cid:durableId="1474173567">
    <w:abstractNumId w:val="7"/>
  </w:num>
  <w:num w:numId="10" w16cid:durableId="467210412">
    <w:abstractNumId w:val="9"/>
  </w:num>
  <w:num w:numId="11" w16cid:durableId="491483000">
    <w:abstractNumId w:val="5"/>
  </w:num>
  <w:num w:numId="12" w16cid:durableId="15368429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2FE"/>
    <w:rsid w:val="000437D4"/>
    <w:rsid w:val="000A716D"/>
    <w:rsid w:val="000B4D0F"/>
    <w:rsid w:val="000D39AF"/>
    <w:rsid w:val="000E7ADF"/>
    <w:rsid w:val="0011158F"/>
    <w:rsid w:val="00113555"/>
    <w:rsid w:val="00136B03"/>
    <w:rsid w:val="00142C95"/>
    <w:rsid w:val="00157CB7"/>
    <w:rsid w:val="00163D4C"/>
    <w:rsid w:val="00166839"/>
    <w:rsid w:val="0017721E"/>
    <w:rsid w:val="001D49BA"/>
    <w:rsid w:val="001E3CB5"/>
    <w:rsid w:val="001F2A0F"/>
    <w:rsid w:val="00240BBD"/>
    <w:rsid w:val="002601A1"/>
    <w:rsid w:val="00262E4C"/>
    <w:rsid w:val="00276FF9"/>
    <w:rsid w:val="002872D4"/>
    <w:rsid w:val="002E0F37"/>
    <w:rsid w:val="002E59A3"/>
    <w:rsid w:val="002F0F9F"/>
    <w:rsid w:val="003369CB"/>
    <w:rsid w:val="00346450"/>
    <w:rsid w:val="00352E62"/>
    <w:rsid w:val="003621CC"/>
    <w:rsid w:val="00385186"/>
    <w:rsid w:val="003A5BDA"/>
    <w:rsid w:val="003B59AA"/>
    <w:rsid w:val="003D5317"/>
    <w:rsid w:val="003F2FA1"/>
    <w:rsid w:val="00402E97"/>
    <w:rsid w:val="0041578A"/>
    <w:rsid w:val="00465B2A"/>
    <w:rsid w:val="004676FD"/>
    <w:rsid w:val="00474688"/>
    <w:rsid w:val="00490373"/>
    <w:rsid w:val="004A0A61"/>
    <w:rsid w:val="004B4245"/>
    <w:rsid w:val="004C6434"/>
    <w:rsid w:val="004F3598"/>
    <w:rsid w:val="00522970"/>
    <w:rsid w:val="0053355D"/>
    <w:rsid w:val="00544335"/>
    <w:rsid w:val="00550E3B"/>
    <w:rsid w:val="0055121E"/>
    <w:rsid w:val="005946AB"/>
    <w:rsid w:val="005A506B"/>
    <w:rsid w:val="005D207A"/>
    <w:rsid w:val="0060355E"/>
    <w:rsid w:val="006C2AD6"/>
    <w:rsid w:val="006C72FE"/>
    <w:rsid w:val="006E78B5"/>
    <w:rsid w:val="006F6B35"/>
    <w:rsid w:val="00705024"/>
    <w:rsid w:val="00737B36"/>
    <w:rsid w:val="00737D10"/>
    <w:rsid w:val="007551C8"/>
    <w:rsid w:val="0078322D"/>
    <w:rsid w:val="007A68F8"/>
    <w:rsid w:val="007B731F"/>
    <w:rsid w:val="0082542E"/>
    <w:rsid w:val="008438BB"/>
    <w:rsid w:val="00856128"/>
    <w:rsid w:val="00856661"/>
    <w:rsid w:val="00867093"/>
    <w:rsid w:val="00870450"/>
    <w:rsid w:val="0087297E"/>
    <w:rsid w:val="008912F2"/>
    <w:rsid w:val="008B5451"/>
    <w:rsid w:val="008C4B30"/>
    <w:rsid w:val="008F1B7A"/>
    <w:rsid w:val="00903BB3"/>
    <w:rsid w:val="0091736A"/>
    <w:rsid w:val="009361F1"/>
    <w:rsid w:val="00937BE9"/>
    <w:rsid w:val="00984240"/>
    <w:rsid w:val="009E6A21"/>
    <w:rsid w:val="00A003CF"/>
    <w:rsid w:val="00A46A07"/>
    <w:rsid w:val="00A60930"/>
    <w:rsid w:val="00A92036"/>
    <w:rsid w:val="00A94431"/>
    <w:rsid w:val="00AE6DA4"/>
    <w:rsid w:val="00B02C19"/>
    <w:rsid w:val="00B50B5C"/>
    <w:rsid w:val="00B56C55"/>
    <w:rsid w:val="00B72E2F"/>
    <w:rsid w:val="00B76A1F"/>
    <w:rsid w:val="00B80C84"/>
    <w:rsid w:val="00BA5E25"/>
    <w:rsid w:val="00BE73BC"/>
    <w:rsid w:val="00C1084C"/>
    <w:rsid w:val="00C177BD"/>
    <w:rsid w:val="00C21473"/>
    <w:rsid w:val="00C40374"/>
    <w:rsid w:val="00C46ECB"/>
    <w:rsid w:val="00C6678A"/>
    <w:rsid w:val="00C678FA"/>
    <w:rsid w:val="00C8258D"/>
    <w:rsid w:val="00C91957"/>
    <w:rsid w:val="00CA40B4"/>
    <w:rsid w:val="00CB4300"/>
    <w:rsid w:val="00CD415C"/>
    <w:rsid w:val="00CE72A2"/>
    <w:rsid w:val="00D14A42"/>
    <w:rsid w:val="00D14CF2"/>
    <w:rsid w:val="00D51905"/>
    <w:rsid w:val="00D55929"/>
    <w:rsid w:val="00D742AE"/>
    <w:rsid w:val="00D90738"/>
    <w:rsid w:val="00D91181"/>
    <w:rsid w:val="00DA331C"/>
    <w:rsid w:val="00DB2AEC"/>
    <w:rsid w:val="00DB2C33"/>
    <w:rsid w:val="00DC0355"/>
    <w:rsid w:val="00DD35B6"/>
    <w:rsid w:val="00DD3C19"/>
    <w:rsid w:val="00DD5244"/>
    <w:rsid w:val="00E57EA3"/>
    <w:rsid w:val="00E65346"/>
    <w:rsid w:val="00E90457"/>
    <w:rsid w:val="00E952BC"/>
    <w:rsid w:val="00EA1FF0"/>
    <w:rsid w:val="00EB5002"/>
    <w:rsid w:val="00EC4587"/>
    <w:rsid w:val="00ED6464"/>
    <w:rsid w:val="00F4410F"/>
    <w:rsid w:val="00F96E48"/>
    <w:rsid w:val="00FA32E8"/>
    <w:rsid w:val="00FB072F"/>
    <w:rsid w:val="00FB4898"/>
    <w:rsid w:val="40C9F3A3"/>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EAB51A"/>
  <w14:defaultImageDpi w14:val="32767"/>
  <w15:docId w15:val="{2F704961-E73B-ED45-A0F7-6A58355F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Overskrift1">
    <w:name w:val="heading 1"/>
    <w:basedOn w:val="Normal"/>
    <w:link w:val="Overskrift1Tegn"/>
    <w:uiPriority w:val="9"/>
    <w:qFormat/>
    <w:rsid w:val="006C72FE"/>
    <w:pPr>
      <w:spacing w:before="100" w:beforeAutospacing="1" w:after="100" w:afterAutospacing="1"/>
      <w:outlineLvl w:val="0"/>
    </w:pPr>
    <w:rPr>
      <w:rFonts w:ascii="Times New Roman" w:eastAsia="Times New Roman" w:hAnsi="Times New Roman" w:cs="Times New Roman"/>
      <w:b/>
      <w:bCs/>
      <w:kern w:val="36"/>
      <w:sz w:val="48"/>
      <w:szCs w:val="48"/>
      <w:lang w:val="nb-NO" w:eastAsia="nb-NO"/>
    </w:rPr>
  </w:style>
  <w:style w:type="paragraph" w:styleId="Overskrift2">
    <w:name w:val="heading 2"/>
    <w:basedOn w:val="Normal"/>
    <w:link w:val="Overskrift2Tegn"/>
    <w:uiPriority w:val="9"/>
    <w:qFormat/>
    <w:rsid w:val="006C72FE"/>
    <w:pPr>
      <w:spacing w:before="100" w:beforeAutospacing="1" w:after="100" w:afterAutospacing="1"/>
      <w:outlineLvl w:val="1"/>
    </w:pPr>
    <w:rPr>
      <w:rFonts w:ascii="Times New Roman" w:eastAsia="Times New Roman" w:hAnsi="Times New Roman" w:cs="Times New Roman"/>
      <w:b/>
      <w:bCs/>
      <w:sz w:val="36"/>
      <w:szCs w:val="36"/>
      <w:lang w:val="nb-NO"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6C72FE"/>
    <w:rPr>
      <w:rFonts w:ascii="Times New Roman" w:eastAsia="Times New Roman" w:hAnsi="Times New Roman" w:cs="Times New Roman"/>
      <w:b/>
      <w:bCs/>
      <w:kern w:val="36"/>
      <w:sz w:val="48"/>
      <w:szCs w:val="48"/>
      <w:lang w:eastAsia="nb-NO"/>
    </w:rPr>
  </w:style>
  <w:style w:type="character" w:customStyle="1" w:styleId="Overskrift2Tegn">
    <w:name w:val="Overskrift 2 Tegn"/>
    <w:basedOn w:val="Standardskriftforavsnitt"/>
    <w:link w:val="Overskrift2"/>
    <w:uiPriority w:val="9"/>
    <w:rsid w:val="006C72FE"/>
    <w:rPr>
      <w:rFonts w:ascii="Times New Roman" w:eastAsia="Times New Roman" w:hAnsi="Times New Roman" w:cs="Times New Roman"/>
      <w:b/>
      <w:bCs/>
      <w:sz w:val="36"/>
      <w:szCs w:val="36"/>
      <w:lang w:eastAsia="nb-NO"/>
    </w:rPr>
  </w:style>
  <w:style w:type="paragraph" w:styleId="Listeavsnitt">
    <w:name w:val="List Paragraph"/>
    <w:basedOn w:val="Normal"/>
    <w:uiPriority w:val="34"/>
    <w:qFormat/>
    <w:rsid w:val="00C678FA"/>
    <w:pPr>
      <w:ind w:left="720"/>
      <w:contextualSpacing/>
    </w:pPr>
    <w:rPr>
      <w:rFonts w:ascii="Times New Roman" w:eastAsia="Times New Roman" w:hAnsi="Times New Roman" w:cs="Times New Roman"/>
      <w:lang w:val="en-GB" w:eastAsia="en-GB"/>
    </w:rPr>
  </w:style>
  <w:style w:type="paragraph" w:styleId="NormalWeb">
    <w:name w:val="Normal (Web)"/>
    <w:basedOn w:val="Normal"/>
    <w:uiPriority w:val="99"/>
    <w:semiHidden/>
    <w:unhideWhenUsed/>
    <w:rsid w:val="00C1084C"/>
    <w:pPr>
      <w:spacing w:before="100" w:beforeAutospacing="1" w:after="100" w:afterAutospacing="1"/>
    </w:pPr>
    <w:rPr>
      <w:rFonts w:ascii="Times New Roman" w:eastAsia="Times New Roman" w:hAnsi="Times New Roman" w:cs="Times New Roman"/>
      <w:lang w:val="nb-NO" w:eastAsia="nb-NO"/>
    </w:rPr>
  </w:style>
  <w:style w:type="character" w:styleId="Utheving">
    <w:name w:val="Emphasis"/>
    <w:basedOn w:val="Standardskriftforavsnitt"/>
    <w:uiPriority w:val="20"/>
    <w:qFormat/>
    <w:rsid w:val="00C1084C"/>
    <w:rPr>
      <w:i/>
      <w:iCs/>
    </w:rPr>
  </w:style>
  <w:style w:type="character" w:styleId="Hyperkobling">
    <w:name w:val="Hyperlink"/>
    <w:basedOn w:val="Standardskriftforavsnitt"/>
    <w:uiPriority w:val="99"/>
    <w:unhideWhenUsed/>
    <w:rPr>
      <w:color w:val="0563C1" w:themeColor="hyperlink"/>
      <w:u w:val="single"/>
    </w:rPr>
  </w:style>
  <w:style w:type="paragraph" w:styleId="Bobletekst">
    <w:name w:val="Balloon Text"/>
    <w:basedOn w:val="Normal"/>
    <w:link w:val="BobletekstTegn"/>
    <w:uiPriority w:val="99"/>
    <w:semiHidden/>
    <w:unhideWhenUsed/>
    <w:rsid w:val="00474688"/>
    <w:rPr>
      <w:rFonts w:ascii="Lucida Grande" w:hAnsi="Lucida Grande"/>
      <w:sz w:val="18"/>
      <w:szCs w:val="18"/>
    </w:rPr>
  </w:style>
  <w:style w:type="character" w:customStyle="1" w:styleId="BobletekstTegn">
    <w:name w:val="Bobletekst Tegn"/>
    <w:basedOn w:val="Standardskriftforavsnitt"/>
    <w:link w:val="Bobletekst"/>
    <w:uiPriority w:val="99"/>
    <w:semiHidden/>
    <w:rsid w:val="00474688"/>
    <w:rPr>
      <w:rFonts w:ascii="Lucida Grande" w:hAnsi="Lucida Grande"/>
      <w:sz w:val="18"/>
      <w:szCs w:val="18"/>
      <w:lang w:val="en-US"/>
    </w:rPr>
  </w:style>
  <w:style w:type="paragraph" w:styleId="Revisjon">
    <w:name w:val="Revision"/>
    <w:hidden/>
    <w:uiPriority w:val="99"/>
    <w:semiHidden/>
    <w:rsid w:val="004C6434"/>
    <w:rPr>
      <w:lang w:val="en-US"/>
    </w:rPr>
  </w:style>
  <w:style w:type="character" w:styleId="Ulstomtale">
    <w:name w:val="Unresolved Mention"/>
    <w:basedOn w:val="Standardskriftforavsnitt"/>
    <w:uiPriority w:val="99"/>
    <w:semiHidden/>
    <w:unhideWhenUsed/>
    <w:rsid w:val="00D559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516492">
      <w:bodyDiv w:val="1"/>
      <w:marLeft w:val="0"/>
      <w:marRight w:val="0"/>
      <w:marTop w:val="0"/>
      <w:marBottom w:val="0"/>
      <w:divBdr>
        <w:top w:val="none" w:sz="0" w:space="0" w:color="auto"/>
        <w:left w:val="none" w:sz="0" w:space="0" w:color="auto"/>
        <w:bottom w:val="none" w:sz="0" w:space="0" w:color="auto"/>
        <w:right w:val="none" w:sz="0" w:space="0" w:color="auto"/>
      </w:divBdr>
    </w:div>
    <w:div w:id="404303294">
      <w:bodyDiv w:val="1"/>
      <w:marLeft w:val="0"/>
      <w:marRight w:val="0"/>
      <w:marTop w:val="0"/>
      <w:marBottom w:val="0"/>
      <w:divBdr>
        <w:top w:val="none" w:sz="0" w:space="0" w:color="auto"/>
        <w:left w:val="none" w:sz="0" w:space="0" w:color="auto"/>
        <w:bottom w:val="none" w:sz="0" w:space="0" w:color="auto"/>
        <w:right w:val="none" w:sz="0" w:space="0" w:color="auto"/>
      </w:divBdr>
      <w:divsChild>
        <w:div w:id="385573647">
          <w:marLeft w:val="806"/>
          <w:marRight w:val="0"/>
          <w:marTop w:val="200"/>
          <w:marBottom w:val="0"/>
          <w:divBdr>
            <w:top w:val="none" w:sz="0" w:space="0" w:color="auto"/>
            <w:left w:val="none" w:sz="0" w:space="0" w:color="auto"/>
            <w:bottom w:val="none" w:sz="0" w:space="0" w:color="auto"/>
            <w:right w:val="none" w:sz="0" w:space="0" w:color="auto"/>
          </w:divBdr>
        </w:div>
        <w:div w:id="1006252921">
          <w:marLeft w:val="806"/>
          <w:marRight w:val="0"/>
          <w:marTop w:val="200"/>
          <w:marBottom w:val="0"/>
          <w:divBdr>
            <w:top w:val="none" w:sz="0" w:space="0" w:color="auto"/>
            <w:left w:val="none" w:sz="0" w:space="0" w:color="auto"/>
            <w:bottom w:val="none" w:sz="0" w:space="0" w:color="auto"/>
            <w:right w:val="none" w:sz="0" w:space="0" w:color="auto"/>
          </w:divBdr>
        </w:div>
        <w:div w:id="1195386349">
          <w:marLeft w:val="806"/>
          <w:marRight w:val="0"/>
          <w:marTop w:val="200"/>
          <w:marBottom w:val="0"/>
          <w:divBdr>
            <w:top w:val="none" w:sz="0" w:space="0" w:color="auto"/>
            <w:left w:val="none" w:sz="0" w:space="0" w:color="auto"/>
            <w:bottom w:val="none" w:sz="0" w:space="0" w:color="auto"/>
            <w:right w:val="none" w:sz="0" w:space="0" w:color="auto"/>
          </w:divBdr>
        </w:div>
        <w:div w:id="1235622537">
          <w:marLeft w:val="806"/>
          <w:marRight w:val="0"/>
          <w:marTop w:val="200"/>
          <w:marBottom w:val="0"/>
          <w:divBdr>
            <w:top w:val="none" w:sz="0" w:space="0" w:color="auto"/>
            <w:left w:val="none" w:sz="0" w:space="0" w:color="auto"/>
            <w:bottom w:val="none" w:sz="0" w:space="0" w:color="auto"/>
            <w:right w:val="none" w:sz="0" w:space="0" w:color="auto"/>
          </w:divBdr>
        </w:div>
      </w:divsChild>
    </w:div>
    <w:div w:id="408117816">
      <w:bodyDiv w:val="1"/>
      <w:marLeft w:val="0"/>
      <w:marRight w:val="0"/>
      <w:marTop w:val="0"/>
      <w:marBottom w:val="0"/>
      <w:divBdr>
        <w:top w:val="none" w:sz="0" w:space="0" w:color="auto"/>
        <w:left w:val="none" w:sz="0" w:space="0" w:color="auto"/>
        <w:bottom w:val="none" w:sz="0" w:space="0" w:color="auto"/>
        <w:right w:val="none" w:sz="0" w:space="0" w:color="auto"/>
      </w:divBdr>
    </w:div>
    <w:div w:id="430855788">
      <w:bodyDiv w:val="1"/>
      <w:marLeft w:val="0"/>
      <w:marRight w:val="0"/>
      <w:marTop w:val="0"/>
      <w:marBottom w:val="0"/>
      <w:divBdr>
        <w:top w:val="none" w:sz="0" w:space="0" w:color="auto"/>
        <w:left w:val="none" w:sz="0" w:space="0" w:color="auto"/>
        <w:bottom w:val="none" w:sz="0" w:space="0" w:color="auto"/>
        <w:right w:val="none" w:sz="0" w:space="0" w:color="auto"/>
      </w:divBdr>
    </w:div>
    <w:div w:id="616522599">
      <w:bodyDiv w:val="1"/>
      <w:marLeft w:val="0"/>
      <w:marRight w:val="0"/>
      <w:marTop w:val="0"/>
      <w:marBottom w:val="0"/>
      <w:divBdr>
        <w:top w:val="none" w:sz="0" w:space="0" w:color="auto"/>
        <w:left w:val="none" w:sz="0" w:space="0" w:color="auto"/>
        <w:bottom w:val="none" w:sz="0" w:space="0" w:color="auto"/>
        <w:right w:val="none" w:sz="0" w:space="0" w:color="auto"/>
      </w:divBdr>
      <w:divsChild>
        <w:div w:id="765148771">
          <w:marLeft w:val="360"/>
          <w:marRight w:val="0"/>
          <w:marTop w:val="200"/>
          <w:marBottom w:val="0"/>
          <w:divBdr>
            <w:top w:val="none" w:sz="0" w:space="0" w:color="auto"/>
            <w:left w:val="none" w:sz="0" w:space="0" w:color="auto"/>
            <w:bottom w:val="none" w:sz="0" w:space="0" w:color="auto"/>
            <w:right w:val="none" w:sz="0" w:space="0" w:color="auto"/>
          </w:divBdr>
        </w:div>
        <w:div w:id="2047019266">
          <w:marLeft w:val="360"/>
          <w:marRight w:val="0"/>
          <w:marTop w:val="200"/>
          <w:marBottom w:val="0"/>
          <w:divBdr>
            <w:top w:val="none" w:sz="0" w:space="0" w:color="auto"/>
            <w:left w:val="none" w:sz="0" w:space="0" w:color="auto"/>
            <w:bottom w:val="none" w:sz="0" w:space="0" w:color="auto"/>
            <w:right w:val="none" w:sz="0" w:space="0" w:color="auto"/>
          </w:divBdr>
        </w:div>
        <w:div w:id="189612524">
          <w:marLeft w:val="360"/>
          <w:marRight w:val="0"/>
          <w:marTop w:val="200"/>
          <w:marBottom w:val="0"/>
          <w:divBdr>
            <w:top w:val="none" w:sz="0" w:space="0" w:color="auto"/>
            <w:left w:val="none" w:sz="0" w:space="0" w:color="auto"/>
            <w:bottom w:val="none" w:sz="0" w:space="0" w:color="auto"/>
            <w:right w:val="none" w:sz="0" w:space="0" w:color="auto"/>
          </w:divBdr>
        </w:div>
      </w:divsChild>
    </w:div>
    <w:div w:id="911738527">
      <w:bodyDiv w:val="1"/>
      <w:marLeft w:val="0"/>
      <w:marRight w:val="0"/>
      <w:marTop w:val="0"/>
      <w:marBottom w:val="0"/>
      <w:divBdr>
        <w:top w:val="none" w:sz="0" w:space="0" w:color="auto"/>
        <w:left w:val="none" w:sz="0" w:space="0" w:color="auto"/>
        <w:bottom w:val="none" w:sz="0" w:space="0" w:color="auto"/>
        <w:right w:val="none" w:sz="0" w:space="0" w:color="auto"/>
      </w:divBdr>
      <w:divsChild>
        <w:div w:id="2093043876">
          <w:marLeft w:val="360"/>
          <w:marRight w:val="0"/>
          <w:marTop w:val="200"/>
          <w:marBottom w:val="0"/>
          <w:divBdr>
            <w:top w:val="none" w:sz="0" w:space="0" w:color="auto"/>
            <w:left w:val="none" w:sz="0" w:space="0" w:color="auto"/>
            <w:bottom w:val="none" w:sz="0" w:space="0" w:color="auto"/>
            <w:right w:val="none" w:sz="0" w:space="0" w:color="auto"/>
          </w:divBdr>
        </w:div>
      </w:divsChild>
    </w:div>
    <w:div w:id="915550952">
      <w:bodyDiv w:val="1"/>
      <w:marLeft w:val="0"/>
      <w:marRight w:val="0"/>
      <w:marTop w:val="0"/>
      <w:marBottom w:val="0"/>
      <w:divBdr>
        <w:top w:val="none" w:sz="0" w:space="0" w:color="auto"/>
        <w:left w:val="none" w:sz="0" w:space="0" w:color="auto"/>
        <w:bottom w:val="none" w:sz="0" w:space="0" w:color="auto"/>
        <w:right w:val="none" w:sz="0" w:space="0" w:color="auto"/>
      </w:divBdr>
    </w:div>
    <w:div w:id="1206716396">
      <w:bodyDiv w:val="1"/>
      <w:marLeft w:val="0"/>
      <w:marRight w:val="0"/>
      <w:marTop w:val="0"/>
      <w:marBottom w:val="0"/>
      <w:divBdr>
        <w:top w:val="none" w:sz="0" w:space="0" w:color="auto"/>
        <w:left w:val="none" w:sz="0" w:space="0" w:color="auto"/>
        <w:bottom w:val="none" w:sz="0" w:space="0" w:color="auto"/>
        <w:right w:val="none" w:sz="0" w:space="0" w:color="auto"/>
      </w:divBdr>
      <w:divsChild>
        <w:div w:id="1925410272">
          <w:marLeft w:val="806"/>
          <w:marRight w:val="0"/>
          <w:marTop w:val="200"/>
          <w:marBottom w:val="0"/>
          <w:divBdr>
            <w:top w:val="none" w:sz="0" w:space="0" w:color="auto"/>
            <w:left w:val="none" w:sz="0" w:space="0" w:color="auto"/>
            <w:bottom w:val="none" w:sz="0" w:space="0" w:color="auto"/>
            <w:right w:val="none" w:sz="0" w:space="0" w:color="auto"/>
          </w:divBdr>
        </w:div>
        <w:div w:id="1143547395">
          <w:marLeft w:val="806"/>
          <w:marRight w:val="0"/>
          <w:marTop w:val="200"/>
          <w:marBottom w:val="0"/>
          <w:divBdr>
            <w:top w:val="none" w:sz="0" w:space="0" w:color="auto"/>
            <w:left w:val="none" w:sz="0" w:space="0" w:color="auto"/>
            <w:bottom w:val="none" w:sz="0" w:space="0" w:color="auto"/>
            <w:right w:val="none" w:sz="0" w:space="0" w:color="auto"/>
          </w:divBdr>
        </w:div>
        <w:div w:id="2080207672">
          <w:marLeft w:val="806"/>
          <w:marRight w:val="0"/>
          <w:marTop w:val="200"/>
          <w:marBottom w:val="0"/>
          <w:divBdr>
            <w:top w:val="none" w:sz="0" w:space="0" w:color="auto"/>
            <w:left w:val="none" w:sz="0" w:space="0" w:color="auto"/>
            <w:bottom w:val="none" w:sz="0" w:space="0" w:color="auto"/>
            <w:right w:val="none" w:sz="0" w:space="0" w:color="auto"/>
          </w:divBdr>
        </w:div>
      </w:divsChild>
    </w:div>
    <w:div w:id="1367633138">
      <w:bodyDiv w:val="1"/>
      <w:marLeft w:val="0"/>
      <w:marRight w:val="0"/>
      <w:marTop w:val="0"/>
      <w:marBottom w:val="0"/>
      <w:divBdr>
        <w:top w:val="none" w:sz="0" w:space="0" w:color="auto"/>
        <w:left w:val="none" w:sz="0" w:space="0" w:color="auto"/>
        <w:bottom w:val="none" w:sz="0" w:space="0" w:color="auto"/>
        <w:right w:val="none" w:sz="0" w:space="0" w:color="auto"/>
      </w:divBdr>
      <w:divsChild>
        <w:div w:id="145440396">
          <w:marLeft w:val="360"/>
          <w:marRight w:val="0"/>
          <w:marTop w:val="200"/>
          <w:marBottom w:val="0"/>
          <w:divBdr>
            <w:top w:val="none" w:sz="0" w:space="0" w:color="auto"/>
            <w:left w:val="none" w:sz="0" w:space="0" w:color="auto"/>
            <w:bottom w:val="none" w:sz="0" w:space="0" w:color="auto"/>
            <w:right w:val="none" w:sz="0" w:space="0" w:color="auto"/>
          </w:divBdr>
        </w:div>
        <w:div w:id="224418047">
          <w:marLeft w:val="360"/>
          <w:marRight w:val="0"/>
          <w:marTop w:val="200"/>
          <w:marBottom w:val="0"/>
          <w:divBdr>
            <w:top w:val="none" w:sz="0" w:space="0" w:color="auto"/>
            <w:left w:val="none" w:sz="0" w:space="0" w:color="auto"/>
            <w:bottom w:val="none" w:sz="0" w:space="0" w:color="auto"/>
            <w:right w:val="none" w:sz="0" w:space="0" w:color="auto"/>
          </w:divBdr>
        </w:div>
      </w:divsChild>
    </w:div>
    <w:div w:id="1547599021">
      <w:bodyDiv w:val="1"/>
      <w:marLeft w:val="0"/>
      <w:marRight w:val="0"/>
      <w:marTop w:val="0"/>
      <w:marBottom w:val="0"/>
      <w:divBdr>
        <w:top w:val="none" w:sz="0" w:space="0" w:color="auto"/>
        <w:left w:val="none" w:sz="0" w:space="0" w:color="auto"/>
        <w:bottom w:val="none" w:sz="0" w:space="0" w:color="auto"/>
        <w:right w:val="none" w:sz="0" w:space="0" w:color="auto"/>
      </w:divBdr>
      <w:divsChild>
        <w:div w:id="2094474341">
          <w:marLeft w:val="0"/>
          <w:marRight w:val="0"/>
          <w:marTop w:val="0"/>
          <w:marBottom w:val="0"/>
          <w:divBdr>
            <w:top w:val="none" w:sz="0" w:space="0" w:color="auto"/>
            <w:left w:val="none" w:sz="0" w:space="0" w:color="auto"/>
            <w:bottom w:val="none" w:sz="0" w:space="0" w:color="auto"/>
            <w:right w:val="none" w:sz="0" w:space="0" w:color="auto"/>
          </w:divBdr>
        </w:div>
      </w:divsChild>
    </w:div>
    <w:div w:id="1630211009">
      <w:bodyDiv w:val="1"/>
      <w:marLeft w:val="0"/>
      <w:marRight w:val="0"/>
      <w:marTop w:val="0"/>
      <w:marBottom w:val="0"/>
      <w:divBdr>
        <w:top w:val="none" w:sz="0" w:space="0" w:color="auto"/>
        <w:left w:val="none" w:sz="0" w:space="0" w:color="auto"/>
        <w:bottom w:val="none" w:sz="0" w:space="0" w:color="auto"/>
        <w:right w:val="none" w:sz="0" w:space="0" w:color="auto"/>
      </w:divBdr>
      <w:divsChild>
        <w:div w:id="174538176">
          <w:marLeft w:val="806"/>
          <w:marRight w:val="0"/>
          <w:marTop w:val="200"/>
          <w:marBottom w:val="0"/>
          <w:divBdr>
            <w:top w:val="none" w:sz="0" w:space="0" w:color="auto"/>
            <w:left w:val="none" w:sz="0" w:space="0" w:color="auto"/>
            <w:bottom w:val="none" w:sz="0" w:space="0" w:color="auto"/>
            <w:right w:val="none" w:sz="0" w:space="0" w:color="auto"/>
          </w:divBdr>
        </w:div>
        <w:div w:id="446971884">
          <w:marLeft w:val="806"/>
          <w:marRight w:val="0"/>
          <w:marTop w:val="200"/>
          <w:marBottom w:val="0"/>
          <w:divBdr>
            <w:top w:val="none" w:sz="0" w:space="0" w:color="auto"/>
            <w:left w:val="none" w:sz="0" w:space="0" w:color="auto"/>
            <w:bottom w:val="none" w:sz="0" w:space="0" w:color="auto"/>
            <w:right w:val="none" w:sz="0" w:space="0" w:color="auto"/>
          </w:divBdr>
        </w:div>
        <w:div w:id="1457795178">
          <w:marLeft w:val="806"/>
          <w:marRight w:val="0"/>
          <w:marTop w:val="200"/>
          <w:marBottom w:val="0"/>
          <w:divBdr>
            <w:top w:val="none" w:sz="0" w:space="0" w:color="auto"/>
            <w:left w:val="none" w:sz="0" w:space="0" w:color="auto"/>
            <w:bottom w:val="none" w:sz="0" w:space="0" w:color="auto"/>
            <w:right w:val="none" w:sz="0" w:space="0" w:color="auto"/>
          </w:divBdr>
        </w:div>
      </w:divsChild>
    </w:div>
    <w:div w:id="1756131056">
      <w:bodyDiv w:val="1"/>
      <w:marLeft w:val="0"/>
      <w:marRight w:val="0"/>
      <w:marTop w:val="0"/>
      <w:marBottom w:val="0"/>
      <w:divBdr>
        <w:top w:val="none" w:sz="0" w:space="0" w:color="auto"/>
        <w:left w:val="none" w:sz="0" w:space="0" w:color="auto"/>
        <w:bottom w:val="none" w:sz="0" w:space="0" w:color="auto"/>
        <w:right w:val="none" w:sz="0" w:space="0" w:color="auto"/>
      </w:divBdr>
      <w:divsChild>
        <w:div w:id="17512299">
          <w:marLeft w:val="360"/>
          <w:marRight w:val="0"/>
          <w:marTop w:val="200"/>
          <w:marBottom w:val="0"/>
          <w:divBdr>
            <w:top w:val="none" w:sz="0" w:space="0" w:color="auto"/>
            <w:left w:val="none" w:sz="0" w:space="0" w:color="auto"/>
            <w:bottom w:val="none" w:sz="0" w:space="0" w:color="auto"/>
            <w:right w:val="none" w:sz="0" w:space="0" w:color="auto"/>
          </w:divBdr>
        </w:div>
        <w:div w:id="576942174">
          <w:marLeft w:val="360"/>
          <w:marRight w:val="0"/>
          <w:marTop w:val="200"/>
          <w:marBottom w:val="0"/>
          <w:divBdr>
            <w:top w:val="none" w:sz="0" w:space="0" w:color="auto"/>
            <w:left w:val="none" w:sz="0" w:space="0" w:color="auto"/>
            <w:bottom w:val="none" w:sz="0" w:space="0" w:color="auto"/>
            <w:right w:val="none" w:sz="0" w:space="0" w:color="auto"/>
          </w:divBdr>
        </w:div>
      </w:divsChild>
    </w:div>
    <w:div w:id="2060788336">
      <w:bodyDiv w:val="1"/>
      <w:marLeft w:val="0"/>
      <w:marRight w:val="0"/>
      <w:marTop w:val="0"/>
      <w:marBottom w:val="0"/>
      <w:divBdr>
        <w:top w:val="none" w:sz="0" w:space="0" w:color="auto"/>
        <w:left w:val="none" w:sz="0" w:space="0" w:color="auto"/>
        <w:bottom w:val="none" w:sz="0" w:space="0" w:color="auto"/>
        <w:right w:val="none" w:sz="0" w:space="0" w:color="auto"/>
      </w:divBdr>
    </w:div>
    <w:div w:id="2142530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7UfiCa244XE" TargetMode="External"/><Relationship Id="rId3" Type="http://schemas.openxmlformats.org/officeDocument/2006/relationships/settings" Target="settings.xml"/><Relationship Id="rId7" Type="http://schemas.openxmlformats.org/officeDocument/2006/relationships/hyperlink" Target="https://www.youtube.com/watch?v=1AS-dCdYZb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zejK1XHIDcI" TargetMode="External"/><Relationship Id="rId5" Type="http://schemas.openxmlformats.org/officeDocument/2006/relationships/hyperlink" Target="https://vimeo.com/1125800310?share=copy&amp;fl=sv&amp;fe=ci"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1174</Words>
  <Characters>6226</Characters>
  <Application>Microsoft Office Word</Application>
  <DocSecurity>0</DocSecurity>
  <Lines>51</Lines>
  <Paragraphs>14</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7386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 Hausken</dc:creator>
  <cp:keywords/>
  <dc:description/>
  <cp:lastModifiedBy>Mona Borgemyr</cp:lastModifiedBy>
  <cp:revision>2</cp:revision>
  <dcterms:created xsi:type="dcterms:W3CDTF">2025-11-04T14:14:00Z</dcterms:created>
  <dcterms:modified xsi:type="dcterms:W3CDTF">2025-11-04T14:14:00Z</dcterms:modified>
</cp:coreProperties>
</file>